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52C0" w:rsidR="00FD69E7" w:rsidP="00BE25E5" w:rsidRDefault="00FD69E7" w14:paraId="57ED1D76" w14:textId="77777777">
      <w:pPr>
        <w:pStyle w:val="BasicParagraph"/>
        <w:suppressAutoHyphens/>
        <w:spacing w:line="240" w:lineRule="auto"/>
        <w:rPr>
          <w:rFonts w:ascii="Arial" w:hAnsi="Arial" w:cs="Arial"/>
          <w:b/>
          <w:bCs/>
          <w:color w:val="auto"/>
          <w:sz w:val="48"/>
          <w:szCs w:val="48"/>
          <w:lang w:val="en-US"/>
        </w:rPr>
      </w:pPr>
    </w:p>
    <w:p w:rsidRPr="00F752C0" w:rsidR="00020C41" w:rsidP="40E96381" w:rsidRDefault="31D5C154" w14:paraId="52BB9DDD" w14:textId="1AB924B3">
      <w:pPr>
        <w:spacing w:line="259" w:lineRule="auto"/>
        <w:jc w:val="right"/>
      </w:pPr>
      <w:r w:rsidRPr="40E96381">
        <w:rPr>
          <w:rFonts w:ascii="Arial" w:hAnsi="Arial" w:eastAsia="Arial" w:cs="Arial"/>
          <w:color w:val="000000" w:themeColor="text1"/>
          <w:sz w:val="20"/>
          <w:szCs w:val="20"/>
        </w:rPr>
        <w:t>Brussels/</w:t>
      </w:r>
      <w:r w:rsidRPr="40E96381" w:rsidR="6FBD91CB">
        <w:rPr>
          <w:rFonts w:ascii="Arial" w:hAnsi="Arial" w:eastAsia="Arial" w:cs="Arial"/>
          <w:color w:val="000000" w:themeColor="text1"/>
          <w:sz w:val="20"/>
          <w:szCs w:val="20"/>
        </w:rPr>
        <w:t>Chengdu</w:t>
      </w:r>
      <w:r w:rsidRPr="40E96381">
        <w:rPr>
          <w:rFonts w:ascii="Arial" w:hAnsi="Arial" w:eastAsia="Arial" w:cs="Arial"/>
          <w:color w:val="000000" w:themeColor="text1"/>
          <w:sz w:val="20"/>
          <w:szCs w:val="20"/>
        </w:rPr>
        <w:t>, 16 July 2026</w:t>
      </w:r>
    </w:p>
    <w:p w:rsidRPr="00F752C0" w:rsidR="00020C41" w:rsidP="40E96381" w:rsidRDefault="00020C41" w14:paraId="1AD7B30E" w14:textId="0BAB8399">
      <w:pPr>
        <w:pStyle w:val="BasicParagraph"/>
        <w:suppressAutoHyphens/>
        <w:spacing w:line="240" w:lineRule="auto"/>
        <w:rPr>
          <w:rFonts w:ascii="Arial" w:hAnsi="Arial" w:eastAsia="SimSun" w:cs="Arial"/>
          <w:b/>
          <w:bCs/>
          <w:color w:val="auto"/>
          <w:sz w:val="48"/>
          <w:szCs w:val="48"/>
          <w:lang w:val="en-US"/>
        </w:rPr>
      </w:pPr>
    </w:p>
    <w:p w:rsidRPr="00F752C0" w:rsidR="00E673CD" w:rsidP="40E96381" w:rsidRDefault="00F752C0" w14:paraId="597F64E4" w14:textId="72C9D825">
      <w:pPr>
        <w:pStyle w:val="BasicParagraph"/>
        <w:suppressAutoHyphens/>
        <w:spacing w:line="240" w:lineRule="auto"/>
        <w:rPr>
          <w:rFonts w:ascii="Arial" w:hAnsi="Arial" w:eastAsia="SimSun" w:cs="Arial"/>
          <w:b/>
          <w:bCs/>
          <w:color w:val="auto"/>
          <w:sz w:val="48"/>
          <w:szCs w:val="48"/>
          <w:lang w:val="en-US"/>
        </w:rPr>
      </w:pPr>
      <w:r w:rsidRPr="40E96381">
        <w:rPr>
          <w:rFonts w:ascii="Arial" w:hAnsi="Arial" w:cs="Arial"/>
          <w:b/>
          <w:bCs/>
          <w:color w:val="auto"/>
          <w:sz w:val="48"/>
          <w:szCs w:val="48"/>
          <w:lang w:val="en-US"/>
        </w:rPr>
        <w:t>Radisson Collection Debuts in Chengdu, Opening a New Chapter of Exceptional Hospitality in Southwest China</w:t>
      </w:r>
    </w:p>
    <w:p w:rsidRPr="00F752C0" w:rsidR="00E673CD" w:rsidP="00BE25E5" w:rsidRDefault="00E673CD" w14:paraId="074E6196" w14:textId="77777777">
      <w:pPr>
        <w:pStyle w:val="BasicParagraph"/>
        <w:suppressAutoHyphens/>
        <w:spacing w:line="240" w:lineRule="auto"/>
        <w:rPr>
          <w:rFonts w:ascii="Arial" w:hAnsi="Arial" w:cs="Arial"/>
          <w:b/>
          <w:bCs/>
          <w:color w:val="auto"/>
          <w:sz w:val="20"/>
          <w:szCs w:val="20"/>
          <w:lang w:val="en-US"/>
        </w:rPr>
      </w:pPr>
    </w:p>
    <w:p w:rsidRPr="00565847" w:rsidR="00565847" w:rsidP="110A480F" w:rsidRDefault="00F752C0" w14:paraId="24778D3B" w14:textId="1E804965">
      <w:pPr>
        <w:pStyle w:val="BasicParagraph"/>
        <w:suppressLineNumbers w:val="0"/>
        <w:bidi w:val="0"/>
        <w:spacing w:before="0" w:beforeAutospacing="off" w:after="0" w:afterAutospacing="off" w:line="240" w:lineRule="auto"/>
        <w:ind w:left="0" w:right="0"/>
        <w:jc w:val="both"/>
        <w:rPr>
          <w:rFonts w:ascii="Arial" w:hAnsi="Arial" w:eastAsia="SimSun" w:cs="Arial"/>
          <w:b w:val="1"/>
          <w:bCs w:val="1"/>
          <w:color w:val="auto"/>
          <w:sz w:val="20"/>
          <w:szCs w:val="20"/>
          <w:lang w:val="en-US"/>
        </w:rPr>
      </w:pPr>
      <w:r w:rsidRPr="110A480F" w:rsidR="00F752C0">
        <w:rPr>
          <w:rFonts w:ascii="Arial" w:hAnsi="Arial" w:cs="Arial"/>
          <w:b w:val="1"/>
          <w:bCs w:val="1"/>
          <w:color w:val="auto"/>
          <w:sz w:val="20"/>
          <w:szCs w:val="20"/>
          <w:lang w:val="en-US"/>
        </w:rPr>
        <w:t xml:space="preserve">Jin Jiang </w:t>
      </w:r>
      <w:r w:rsidRPr="110A480F" w:rsidR="73CF8192">
        <w:rPr>
          <w:rFonts w:ascii="Arial" w:hAnsi="Arial" w:cs="Arial"/>
          <w:b w:val="1"/>
          <w:bCs w:val="1"/>
          <w:color w:val="auto"/>
          <w:sz w:val="20"/>
          <w:szCs w:val="20"/>
          <w:lang w:val="en-US"/>
        </w:rPr>
        <w:t xml:space="preserve">International Hotels and </w:t>
      </w:r>
      <w:r w:rsidRPr="110A480F" w:rsidR="00F752C0">
        <w:rPr>
          <w:rFonts w:ascii="Arial" w:hAnsi="Arial" w:cs="Arial"/>
          <w:b w:val="1"/>
          <w:bCs w:val="1"/>
          <w:color w:val="auto"/>
          <w:sz w:val="20"/>
          <w:szCs w:val="20"/>
          <w:lang w:val="en-US"/>
        </w:rPr>
        <w:t xml:space="preserve">Radisson </w:t>
      </w:r>
      <w:r w:rsidRPr="110A480F" w:rsidR="3D1EEDDD">
        <w:rPr>
          <w:rFonts w:ascii="Arial" w:hAnsi="Arial" w:cs="Arial"/>
          <w:b w:val="1"/>
          <w:bCs w:val="1"/>
          <w:color w:val="auto"/>
          <w:sz w:val="20"/>
          <w:szCs w:val="20"/>
          <w:lang w:val="en-US"/>
        </w:rPr>
        <w:t xml:space="preserve">Hotel Group </w:t>
      </w:r>
      <w:r w:rsidRPr="110A480F" w:rsidR="00F752C0">
        <w:rPr>
          <w:rFonts w:ascii="Arial" w:hAnsi="Arial" w:cs="Arial"/>
          <w:b w:val="1"/>
          <w:bCs w:val="1"/>
          <w:color w:val="auto"/>
          <w:sz w:val="20"/>
          <w:szCs w:val="20"/>
          <w:lang w:val="en-US"/>
        </w:rPr>
        <w:t>an</w:t>
      </w:r>
      <w:r w:rsidRPr="110A480F" w:rsidR="00F752C0">
        <w:rPr>
          <w:rFonts w:ascii="Arial" w:hAnsi="Arial" w:cs="Arial"/>
          <w:b w:val="1"/>
          <w:bCs w:val="1"/>
          <w:color w:val="auto"/>
          <w:sz w:val="20"/>
          <w:szCs w:val="20"/>
          <w:lang w:val="en-US"/>
        </w:rPr>
        <w:t>nou</w:t>
      </w:r>
      <w:r w:rsidRPr="110A480F" w:rsidR="00F752C0">
        <w:rPr>
          <w:rFonts w:ascii="Arial" w:hAnsi="Arial" w:cs="Arial"/>
          <w:b w:val="1"/>
          <w:bCs w:val="1"/>
          <w:color w:val="auto"/>
          <w:sz w:val="20"/>
          <w:szCs w:val="20"/>
          <w:lang w:val="en-US"/>
        </w:rPr>
        <w:t>nce</w:t>
      </w:r>
      <w:r w:rsidRPr="110A480F" w:rsidR="00F752C0">
        <w:rPr>
          <w:rFonts w:ascii="Arial" w:hAnsi="Arial" w:cs="Arial"/>
          <w:b w:val="1"/>
          <w:bCs w:val="1"/>
          <w:color w:val="auto"/>
          <w:sz w:val="20"/>
          <w:szCs w:val="20"/>
          <w:lang w:val="en-US"/>
        </w:rPr>
        <w:t xml:space="preserve"> the grand opening of </w:t>
      </w:r>
      <w:hyperlink r:id="Rf3f0a50982754ca5">
        <w:r w:rsidRPr="110A480F" w:rsidR="00F752C0">
          <w:rPr>
            <w:rStyle w:val="Hyperlink"/>
            <w:rFonts w:ascii="Arial" w:hAnsi="Arial" w:cs="Arial"/>
            <w:b w:val="1"/>
            <w:bCs w:val="1"/>
            <w:sz w:val="20"/>
            <w:szCs w:val="20"/>
            <w:lang w:val="en-US"/>
          </w:rPr>
          <w:t>Radisson Collection Hotel, H</w:t>
        </w:r>
        <w:r w:rsidRPr="110A480F" w:rsidR="00F752C0">
          <w:rPr>
            <w:rStyle w:val="Hyperlink"/>
            <w:rFonts w:ascii="Arial" w:hAnsi="Arial" w:cs="Arial"/>
            <w:b w:val="1"/>
            <w:bCs w:val="1"/>
            <w:sz w:val="20"/>
            <w:szCs w:val="20"/>
            <w:lang w:val="en-US"/>
          </w:rPr>
          <w:t xml:space="preserve">i-Tech </w:t>
        </w:r>
        <w:r w:rsidRPr="110A480F" w:rsidR="00F752C0">
          <w:rPr>
            <w:rStyle w:val="Hyperlink"/>
            <w:rFonts w:ascii="Arial" w:hAnsi="Arial" w:cs="Arial"/>
            <w:b w:val="1"/>
            <w:bCs w:val="1"/>
            <w:sz w:val="20"/>
            <w:szCs w:val="20"/>
            <w:lang w:val="en-US"/>
          </w:rPr>
          <w:t>Zone Chengdu</w:t>
        </w:r>
      </w:hyperlink>
      <w:r w:rsidRPr="110A480F" w:rsidR="00F752C0">
        <w:rPr>
          <w:rFonts w:ascii="Arial" w:hAnsi="Arial" w:cs="Arial"/>
          <w:b w:val="1"/>
          <w:bCs w:val="1"/>
          <w:color w:val="auto"/>
          <w:sz w:val="20"/>
          <w:szCs w:val="20"/>
          <w:lang w:val="en-US"/>
        </w:rPr>
        <w:t>, the brand’s flagship debut in Southwest China. Marking a significant milestone in Radisson Collection’s regional expansion, the hote</w:t>
      </w:r>
      <w:r w:rsidRPr="110A480F" w:rsidR="00F752C0">
        <w:rPr>
          <w:rFonts w:ascii="Arial" w:hAnsi="Arial" w:cs="Arial"/>
          <w:b w:val="1"/>
          <w:bCs w:val="1"/>
          <w:color w:val="auto"/>
          <w:sz w:val="20"/>
          <w:szCs w:val="20"/>
          <w:lang w:val="en-US"/>
        </w:rPr>
        <w:t xml:space="preserve">l is </w:t>
      </w:r>
      <w:r w:rsidRPr="110A480F" w:rsidR="00F752C0">
        <w:rPr>
          <w:rFonts w:ascii="Arial" w:hAnsi="Arial" w:cs="Arial"/>
          <w:b w:val="1"/>
          <w:bCs w:val="1"/>
          <w:color w:val="auto"/>
          <w:sz w:val="20"/>
          <w:szCs w:val="20"/>
          <w:lang w:val="en-US"/>
        </w:rPr>
        <w:t>l</w:t>
      </w:r>
      <w:r w:rsidRPr="110A480F" w:rsidR="00F752C0">
        <w:rPr>
          <w:rFonts w:ascii="Arial" w:hAnsi="Arial" w:cs="Arial"/>
          <w:b w:val="1"/>
          <w:bCs w:val="1"/>
          <w:color w:val="auto"/>
          <w:sz w:val="20"/>
          <w:szCs w:val="20"/>
          <w:lang w:val="en-US"/>
        </w:rPr>
        <w:t>ocated</w:t>
      </w:r>
      <w:r w:rsidRPr="110A480F" w:rsidR="00F752C0">
        <w:rPr>
          <w:rFonts w:ascii="Arial" w:hAnsi="Arial" w:cs="Arial"/>
          <w:b w:val="1"/>
          <w:bCs w:val="1"/>
          <w:color w:val="auto"/>
          <w:sz w:val="20"/>
          <w:szCs w:val="20"/>
          <w:lang w:val="en-US"/>
        </w:rPr>
        <w:t xml:space="preserve"> within the Cloud</w:t>
      </w:r>
      <w:r w:rsidRPr="110A480F" w:rsidR="00F752C0">
        <w:rPr>
          <w:rFonts w:ascii="Arial" w:hAnsi="Arial" w:cs="Arial"/>
          <w:b w:val="1"/>
          <w:bCs w:val="1"/>
          <w:color w:val="auto"/>
          <w:sz w:val="20"/>
          <w:szCs w:val="20"/>
          <w:lang w:val="en-US"/>
        </w:rPr>
        <w:t xml:space="preserve"> </w:t>
      </w:r>
      <w:r w:rsidRPr="110A480F" w:rsidR="00F752C0">
        <w:rPr>
          <w:rFonts w:ascii="Arial" w:hAnsi="Arial" w:cs="Arial"/>
          <w:b w:val="1"/>
          <w:bCs w:val="1"/>
          <w:color w:val="auto"/>
          <w:sz w:val="20"/>
          <w:szCs w:val="20"/>
          <w:lang w:val="en-US"/>
        </w:rPr>
        <w:t>Yunduan</w:t>
      </w:r>
      <w:r w:rsidRPr="110A480F" w:rsidR="00F752C0">
        <w:rPr>
          <w:rFonts w:ascii="Arial" w:hAnsi="Arial" w:cs="Arial"/>
          <w:b w:val="1"/>
          <w:bCs w:val="1"/>
          <w:color w:val="auto"/>
          <w:sz w:val="20"/>
          <w:szCs w:val="20"/>
          <w:lang w:val="en-US"/>
        </w:rPr>
        <w:t xml:space="preserve"> Tower of the Business &amp; Innovation Centre for China-Europe Cooperation (CCEC), offering a refined blend of contemporary European sophistication and rich cultural heritage of Sichuan. Guided by the brand philosophy of “Welcome to the Exceptional”, the hotel is designed to serve global business travelers, international organization representatives and discerning guests seeking a stay defined by art, </w:t>
      </w:r>
      <w:r w:rsidRPr="110A480F" w:rsidR="00F752C0">
        <w:rPr>
          <w:rFonts w:ascii="Arial" w:hAnsi="Arial" w:cs="Arial"/>
          <w:b w:val="1"/>
          <w:bCs w:val="1"/>
          <w:color w:val="auto"/>
          <w:sz w:val="20"/>
          <w:szCs w:val="20"/>
          <w:lang w:val="en-US"/>
        </w:rPr>
        <w:t>culture</w:t>
      </w:r>
      <w:r w:rsidRPr="110A480F" w:rsidR="00F752C0">
        <w:rPr>
          <w:rFonts w:ascii="Arial" w:hAnsi="Arial" w:cs="Arial"/>
          <w:b w:val="1"/>
          <w:bCs w:val="1"/>
          <w:color w:val="auto"/>
          <w:sz w:val="20"/>
          <w:szCs w:val="20"/>
          <w:lang w:val="en-US"/>
        </w:rPr>
        <w:t xml:space="preserve"> and </w:t>
      </w:r>
      <w:r w:rsidRPr="110A480F" w:rsidR="00F752C0">
        <w:rPr>
          <w:rFonts w:ascii="Arial" w:hAnsi="Arial" w:cs="Arial"/>
          <w:b w:val="1"/>
          <w:bCs w:val="1"/>
          <w:color w:val="auto"/>
          <w:sz w:val="20"/>
          <w:szCs w:val="20"/>
          <w:lang w:val="en-US"/>
        </w:rPr>
        <w:t>a strong sense</w:t>
      </w:r>
      <w:r w:rsidRPr="110A480F" w:rsidR="00F752C0">
        <w:rPr>
          <w:rFonts w:ascii="Arial" w:hAnsi="Arial" w:cs="Arial"/>
          <w:b w:val="1"/>
          <w:bCs w:val="1"/>
          <w:color w:val="auto"/>
          <w:sz w:val="20"/>
          <w:szCs w:val="20"/>
          <w:lang w:val="en-US"/>
        </w:rPr>
        <w:t xml:space="preserve"> of place. </w:t>
      </w:r>
    </w:p>
    <w:p w:rsidRPr="00F752C0" w:rsidR="00F752C0" w:rsidP="40E96381" w:rsidRDefault="00F752C0" w14:paraId="68C9F122" w14:textId="77777777">
      <w:pPr>
        <w:pStyle w:val="BasicParagraph"/>
        <w:suppressAutoHyphens/>
        <w:spacing w:line="240" w:lineRule="auto"/>
        <w:jc w:val="both"/>
        <w:rPr>
          <w:rFonts w:ascii="Arial" w:hAnsi="Arial" w:eastAsia="SimSun" w:cs="Arial"/>
          <w:b/>
          <w:bCs/>
          <w:color w:val="auto"/>
          <w:sz w:val="20"/>
          <w:szCs w:val="20"/>
          <w:lang w:val="en-US"/>
        </w:rPr>
      </w:pPr>
    </w:p>
    <w:p w:rsidRPr="00F752C0" w:rsidR="00F752C0" w:rsidP="40E96381" w:rsidRDefault="00F752C0" w14:paraId="06D390E0" w14:textId="77777777">
      <w:pPr>
        <w:pStyle w:val="BasicParagraph"/>
        <w:suppressAutoHyphens/>
        <w:spacing w:line="240" w:lineRule="auto"/>
        <w:jc w:val="both"/>
        <w:rPr>
          <w:rFonts w:ascii="Arial" w:hAnsi="Arial" w:cs="Arial"/>
          <w:b/>
          <w:bCs/>
          <w:color w:val="auto"/>
          <w:sz w:val="20"/>
          <w:szCs w:val="20"/>
          <w:lang w:val="en-US"/>
        </w:rPr>
      </w:pPr>
      <w:r w:rsidRPr="40E96381">
        <w:rPr>
          <w:rFonts w:ascii="Arial" w:hAnsi="Arial" w:cs="Arial"/>
          <w:b/>
          <w:bCs/>
          <w:color w:val="auto"/>
          <w:sz w:val="20"/>
          <w:szCs w:val="20"/>
          <w:lang w:val="en-US"/>
        </w:rPr>
        <w:t>Location &amp; Design</w:t>
      </w:r>
    </w:p>
    <w:p w:rsidRPr="00F752C0" w:rsidR="00F752C0" w:rsidP="40E96381" w:rsidRDefault="00F752C0" w14:paraId="7D69A82E" w14:textId="77777777">
      <w:pPr>
        <w:pStyle w:val="BasicParagraph"/>
        <w:suppressAutoHyphens/>
        <w:spacing w:line="240" w:lineRule="auto"/>
        <w:jc w:val="both"/>
        <w:rPr>
          <w:rFonts w:ascii="Arial" w:hAnsi="Arial" w:cs="Arial"/>
          <w:color w:val="auto"/>
          <w:sz w:val="20"/>
          <w:szCs w:val="20"/>
          <w:lang w:val="en-US"/>
        </w:rPr>
      </w:pPr>
      <w:r w:rsidRPr="40E96381">
        <w:rPr>
          <w:rFonts w:ascii="Arial" w:hAnsi="Arial" w:cs="Arial"/>
          <w:color w:val="auto"/>
          <w:sz w:val="20"/>
          <w:szCs w:val="20"/>
          <w:lang w:val="en-US"/>
        </w:rPr>
        <w:t>As one of Western China’s leading centers for business, technology and international exchange, Chengdu continues to strengthen its role as a key gateway for opening-up and global engagement. CCEC, where the hotel is located, serves as a national-level platform for China-Europe cooperation jointly supported by Chinese government authorities and the European Commission, and a key functional platform for foreign exchanges in Western China.</w:t>
      </w:r>
    </w:p>
    <w:p w:rsidRPr="00F752C0" w:rsidR="00F752C0" w:rsidP="40E96381" w:rsidRDefault="00F752C0" w14:paraId="5965DF80" w14:textId="77777777">
      <w:pPr>
        <w:pStyle w:val="BasicParagraph"/>
        <w:suppressAutoHyphens/>
        <w:spacing w:line="240" w:lineRule="auto"/>
        <w:jc w:val="both"/>
        <w:rPr>
          <w:rFonts w:ascii="Arial" w:hAnsi="Arial" w:cs="Arial"/>
          <w:color w:val="auto"/>
          <w:sz w:val="28"/>
          <w:szCs w:val="28"/>
          <w:lang w:val="en-US"/>
        </w:rPr>
      </w:pPr>
    </w:p>
    <w:p w:rsidRPr="00F752C0" w:rsidR="00F752C0" w:rsidP="40E96381" w:rsidRDefault="00F752C0" w14:paraId="343C15D4" w14:textId="1FF3D2E7">
      <w:pPr>
        <w:pStyle w:val="BasicParagraph"/>
        <w:suppressAutoHyphens/>
        <w:spacing w:line="240" w:lineRule="auto"/>
        <w:jc w:val="both"/>
        <w:rPr>
          <w:rFonts w:ascii="Arial" w:hAnsi="Arial" w:cs="Arial"/>
          <w:color w:val="auto"/>
          <w:sz w:val="20"/>
          <w:szCs w:val="20"/>
          <w:lang w:val="en-US"/>
        </w:rPr>
      </w:pPr>
      <w:r w:rsidRPr="110A480F" w:rsidR="00F752C0">
        <w:rPr>
          <w:rFonts w:ascii="Arial" w:hAnsi="Arial" w:cs="Arial"/>
          <w:color w:val="auto"/>
          <w:sz w:val="20"/>
          <w:szCs w:val="20"/>
          <w:lang w:val="en-US"/>
        </w:rPr>
        <w:t xml:space="preserve">Occupying floors 31 to 46 of the </w:t>
      </w:r>
      <w:r w:rsidRPr="110A480F" w:rsidR="00F752C0">
        <w:rPr>
          <w:rFonts w:ascii="Arial" w:hAnsi="Arial" w:cs="Arial"/>
          <w:color w:val="auto"/>
          <w:sz w:val="20"/>
          <w:szCs w:val="20"/>
          <w:lang w:val="en-US"/>
        </w:rPr>
        <w:t>Cloud</w:t>
      </w:r>
      <w:r w:rsidRPr="110A480F" w:rsidR="74A9FE88">
        <w:rPr>
          <w:rFonts w:ascii="Arial" w:hAnsi="Arial" w:cs="Arial"/>
          <w:color w:val="auto"/>
          <w:sz w:val="20"/>
          <w:szCs w:val="20"/>
          <w:lang w:val="en-US"/>
        </w:rPr>
        <w:t xml:space="preserve"> Yunduan</w:t>
      </w:r>
      <w:r w:rsidRPr="110A480F" w:rsidR="00F752C0">
        <w:rPr>
          <w:rFonts w:ascii="Arial" w:hAnsi="Arial" w:cs="Arial"/>
          <w:color w:val="auto"/>
          <w:sz w:val="20"/>
          <w:szCs w:val="20"/>
          <w:lang w:val="en-US"/>
        </w:rPr>
        <w:t xml:space="preserve"> Tower, Radisson Collection Hotel, Hi-Tech Zone Chengdu</w:t>
      </w:r>
      <w:r w:rsidRPr="110A480F" w:rsidR="00F752C0">
        <w:rPr>
          <w:rFonts w:ascii="Arial" w:hAnsi="Arial" w:cs="Arial"/>
          <w:b w:val="1"/>
          <w:bCs w:val="1"/>
          <w:color w:val="auto"/>
          <w:sz w:val="20"/>
          <w:szCs w:val="20"/>
          <w:lang w:val="en-US"/>
        </w:rPr>
        <w:t xml:space="preserve"> </w:t>
      </w:r>
      <w:r w:rsidRPr="110A480F" w:rsidR="00F752C0">
        <w:rPr>
          <w:rFonts w:ascii="Arial" w:hAnsi="Arial" w:cs="Arial"/>
          <w:color w:val="auto"/>
          <w:sz w:val="20"/>
          <w:szCs w:val="20"/>
          <w:lang w:val="en-US"/>
        </w:rPr>
        <w:t>enjoys direct access to Tianfu 5</w:t>
      </w:r>
      <w:r w:rsidRPr="110A480F" w:rsidR="00F752C0">
        <w:rPr>
          <w:rFonts w:ascii="Arial" w:hAnsi="Arial" w:cs="Arial"/>
          <w:color w:val="auto"/>
          <w:sz w:val="20"/>
          <w:szCs w:val="20"/>
          <w:vertAlign w:val="superscript"/>
          <w:lang w:val="en-US"/>
        </w:rPr>
        <w:t>th</w:t>
      </w:r>
      <w:r w:rsidRPr="110A480F" w:rsidR="00F752C0">
        <w:rPr>
          <w:rFonts w:ascii="Arial" w:hAnsi="Arial" w:cs="Arial"/>
          <w:color w:val="auto"/>
          <w:sz w:val="20"/>
          <w:szCs w:val="20"/>
          <w:lang w:val="en-US"/>
        </w:rPr>
        <w:t xml:space="preserve"> Street Metro Station (just a 1–2 minute walk)</w:t>
      </w:r>
      <w:r w:rsidRPr="110A480F" w:rsidR="26B04D0D">
        <w:rPr>
          <w:rFonts w:ascii="Arial" w:hAnsi="Arial" w:cs="Arial"/>
          <w:color w:val="auto"/>
          <w:sz w:val="20"/>
          <w:szCs w:val="20"/>
          <w:lang w:val="en-US"/>
        </w:rPr>
        <w:t xml:space="preserve"> </w:t>
      </w:r>
      <w:r w:rsidRPr="110A480F" w:rsidR="00F752C0">
        <w:rPr>
          <w:rFonts w:ascii="Arial" w:hAnsi="Arial" w:cs="Arial"/>
          <w:color w:val="auto"/>
          <w:sz w:val="20"/>
          <w:szCs w:val="20"/>
          <w:lang w:val="en-US"/>
        </w:rPr>
        <w:t>and is close to Tianfu Software Park (just a 1–2 minute walk</w:t>
      </w:r>
      <w:r w:rsidRPr="110A480F" w:rsidR="00F752C0">
        <w:rPr>
          <w:rFonts w:ascii="Arial" w:hAnsi="Arial" w:cs="Arial"/>
          <w:color w:val="auto"/>
          <w:sz w:val="20"/>
          <w:szCs w:val="20"/>
          <w:lang w:val="en-US"/>
        </w:rPr>
        <w:t xml:space="preserve">), </w:t>
      </w:r>
      <w:r w:rsidRPr="110A480F" w:rsidR="00F752C0">
        <w:rPr>
          <w:rFonts w:ascii="Arial" w:hAnsi="Arial" w:cs="Arial"/>
          <w:color w:val="auto"/>
          <w:sz w:val="20"/>
          <w:szCs w:val="20"/>
          <w:lang w:val="en-US"/>
        </w:rPr>
        <w:t>CyP</w:t>
      </w:r>
      <w:r w:rsidRPr="110A480F" w:rsidR="00F752C0">
        <w:rPr>
          <w:rFonts w:ascii="Arial" w:hAnsi="Arial" w:cs="Arial"/>
          <w:color w:val="auto"/>
          <w:sz w:val="20"/>
          <w:szCs w:val="20"/>
          <w:lang w:val="en-US"/>
        </w:rPr>
        <w:t>ARK</w:t>
      </w:r>
      <w:r w:rsidRPr="110A480F" w:rsidR="00F752C0">
        <w:rPr>
          <w:rFonts w:ascii="Arial" w:hAnsi="Arial" w:cs="Arial"/>
          <w:color w:val="auto"/>
          <w:sz w:val="20"/>
          <w:szCs w:val="20"/>
          <w:lang w:val="en-US"/>
        </w:rPr>
        <w:t xml:space="preserve"> (10-minute drive) a</w:t>
      </w:r>
      <w:r w:rsidRPr="110A480F" w:rsidR="00F752C0">
        <w:rPr>
          <w:rFonts w:ascii="Arial" w:hAnsi="Arial" w:cs="Arial"/>
          <w:color w:val="auto"/>
          <w:sz w:val="20"/>
          <w:szCs w:val="20"/>
          <w:lang w:val="en-US"/>
        </w:rPr>
        <w:t xml:space="preserve">nd </w:t>
      </w:r>
      <w:r w:rsidRPr="110A480F" w:rsidR="00F752C0">
        <w:rPr>
          <w:rFonts w:ascii="Arial" w:hAnsi="Arial" w:cs="Arial"/>
          <w:color w:val="auto"/>
          <w:sz w:val="20"/>
          <w:szCs w:val="20"/>
          <w:lang w:val="en-US"/>
        </w:rPr>
        <w:t>Tiexi</w:t>
      </w:r>
      <w:r w:rsidRPr="110A480F" w:rsidR="00F752C0">
        <w:rPr>
          <w:rFonts w:ascii="Arial" w:hAnsi="Arial" w:cs="Arial"/>
          <w:color w:val="auto"/>
          <w:sz w:val="20"/>
          <w:szCs w:val="20"/>
          <w:lang w:val="en-US"/>
        </w:rPr>
        <w:t>ang</w:t>
      </w:r>
      <w:r w:rsidRPr="110A480F" w:rsidR="00F752C0">
        <w:rPr>
          <w:rFonts w:ascii="Arial" w:hAnsi="Arial" w:cs="Arial"/>
          <w:color w:val="auto"/>
          <w:sz w:val="20"/>
          <w:szCs w:val="20"/>
          <w:lang w:val="en-US"/>
        </w:rPr>
        <w:t xml:space="preserve"> Temple Riverfront (21-minute drive), allowing guests to move effortlessly between the city’s dynamic business environment and its vibrant cultural and leisure offerings.</w:t>
      </w:r>
    </w:p>
    <w:p w:rsidR="14B95DC2" w:rsidP="14B95DC2" w:rsidRDefault="14B95DC2" w14:paraId="6D3A928D" w14:textId="5424A1B0">
      <w:pPr>
        <w:pStyle w:val="BasicParagraph"/>
        <w:spacing w:line="240" w:lineRule="auto"/>
        <w:jc w:val="both"/>
        <w:rPr>
          <w:rFonts w:ascii="Arial" w:hAnsi="Arial" w:cs="Arial"/>
          <w:color w:val="auto"/>
          <w:sz w:val="20"/>
          <w:szCs w:val="20"/>
          <w:lang w:val="en-US"/>
        </w:rPr>
      </w:pPr>
    </w:p>
    <w:p w:rsidRPr="00F752C0" w:rsidR="00F752C0" w:rsidP="5D8BFFE3" w:rsidRDefault="242DE6FF" w14:paraId="31C8AAAC" w14:textId="18C5D70F">
      <w:pPr>
        <w:pStyle w:val="BasicParagraph"/>
        <w:suppressAutoHyphens/>
        <w:spacing w:line="240" w:lineRule="auto"/>
        <w:jc w:val="both"/>
      </w:pPr>
      <w:r w:rsidRPr="110A480F" w:rsidR="242DE6FF">
        <w:rPr>
          <w:rFonts w:ascii="Arial" w:hAnsi="Arial" w:cs="Arial"/>
          <w:color w:val="auto"/>
          <w:sz w:val="20"/>
          <w:szCs w:val="20"/>
          <w:lang w:val="en-US"/>
        </w:rPr>
        <w:t>Mr. Mark Mao, Chief Executive Officer, Jin Jiang</w:t>
      </w:r>
      <w:r w:rsidRPr="110A480F" w:rsidR="09C19936">
        <w:rPr>
          <w:rFonts w:ascii="Arial" w:hAnsi="Arial" w:cs="Arial"/>
          <w:color w:val="auto"/>
          <w:sz w:val="20"/>
          <w:szCs w:val="20"/>
          <w:lang w:val="en-US"/>
        </w:rPr>
        <w:t xml:space="preserve"> International Hotels</w:t>
      </w:r>
      <w:r w:rsidRPr="110A480F" w:rsidR="242DE6FF">
        <w:rPr>
          <w:rFonts w:ascii="Arial" w:hAnsi="Arial" w:cs="Arial"/>
          <w:color w:val="auto"/>
          <w:sz w:val="20"/>
          <w:szCs w:val="20"/>
          <w:lang w:val="en-US"/>
        </w:rPr>
        <w:t xml:space="preserve">, said: </w:t>
      </w:r>
      <w:r w:rsidRPr="110A480F" w:rsidR="242DE6FF">
        <w:rPr>
          <w:rFonts w:ascii="Arial" w:hAnsi="Arial" w:cs="Arial"/>
          <w:i w:val="1"/>
          <w:iCs w:val="1"/>
          <w:color w:val="auto"/>
          <w:sz w:val="20"/>
          <w:szCs w:val="20"/>
          <w:lang w:val="en-US"/>
        </w:rPr>
        <w:t xml:space="preserve">“Chengdu has </w:t>
      </w:r>
      <w:r w:rsidRPr="110A480F" w:rsidR="242DE6FF">
        <w:rPr>
          <w:rFonts w:ascii="Arial" w:hAnsi="Arial" w:cs="Arial"/>
          <w:i w:val="1"/>
          <w:iCs w:val="1"/>
          <w:color w:val="auto"/>
          <w:sz w:val="20"/>
          <w:szCs w:val="20"/>
          <w:lang w:val="en-US"/>
        </w:rPr>
        <w:t>emerged</w:t>
      </w:r>
      <w:r w:rsidRPr="110A480F" w:rsidR="242DE6FF">
        <w:rPr>
          <w:rFonts w:ascii="Arial" w:hAnsi="Arial" w:cs="Arial"/>
          <w:i w:val="1"/>
          <w:iCs w:val="1"/>
          <w:color w:val="auto"/>
          <w:sz w:val="20"/>
          <w:szCs w:val="20"/>
          <w:lang w:val="en-US"/>
        </w:rPr>
        <w:t xml:space="preserve"> as one of Western China’s most dynamic centers for business, </w:t>
      </w:r>
      <w:r w:rsidRPr="110A480F" w:rsidR="242DE6FF">
        <w:rPr>
          <w:rFonts w:ascii="Arial" w:hAnsi="Arial" w:cs="Arial"/>
          <w:i w:val="1"/>
          <w:iCs w:val="1"/>
          <w:color w:val="auto"/>
          <w:sz w:val="20"/>
          <w:szCs w:val="20"/>
          <w:lang w:val="en-US"/>
        </w:rPr>
        <w:t>innovation</w:t>
      </w:r>
      <w:r w:rsidRPr="110A480F" w:rsidR="242DE6FF">
        <w:rPr>
          <w:rFonts w:ascii="Arial" w:hAnsi="Arial" w:cs="Arial"/>
          <w:i w:val="1"/>
          <w:iCs w:val="1"/>
          <w:color w:val="auto"/>
          <w:sz w:val="20"/>
          <w:szCs w:val="20"/>
          <w:lang w:val="en-US"/>
        </w:rPr>
        <w:t xml:space="preserve"> and international exchange. The opening of the first Radisson Collection hotel in Southwest China reflects Jin Jiang</w:t>
      </w:r>
      <w:r w:rsidRPr="110A480F" w:rsidR="1EF5998A">
        <w:rPr>
          <w:rFonts w:ascii="Arial" w:hAnsi="Arial" w:cs="Arial"/>
          <w:i w:val="1"/>
          <w:iCs w:val="1"/>
          <w:color w:val="auto"/>
          <w:sz w:val="20"/>
          <w:szCs w:val="20"/>
          <w:lang w:val="en-US"/>
        </w:rPr>
        <w:t xml:space="preserve"> International Hotels and</w:t>
      </w:r>
      <w:r w:rsidRPr="110A480F" w:rsidR="242DE6FF">
        <w:rPr>
          <w:rFonts w:ascii="Arial" w:hAnsi="Arial" w:cs="Arial"/>
          <w:i w:val="1"/>
          <w:iCs w:val="1"/>
          <w:color w:val="auto"/>
          <w:sz w:val="20"/>
          <w:szCs w:val="20"/>
          <w:lang w:val="en-US"/>
        </w:rPr>
        <w:t xml:space="preserve"> Radisson Hotel</w:t>
      </w:r>
      <w:r w:rsidRPr="110A480F" w:rsidR="376CD387">
        <w:rPr>
          <w:rFonts w:ascii="Arial" w:hAnsi="Arial" w:cs="Arial"/>
          <w:i w:val="1"/>
          <w:iCs w:val="1"/>
          <w:color w:val="auto"/>
          <w:sz w:val="20"/>
          <w:szCs w:val="20"/>
          <w:lang w:val="en-US"/>
        </w:rPr>
        <w:t xml:space="preserve"> Groups</w:t>
      </w:r>
      <w:r w:rsidRPr="110A480F" w:rsidR="242DE6FF">
        <w:rPr>
          <w:rFonts w:ascii="Arial" w:hAnsi="Arial" w:cs="Arial"/>
          <w:i w:val="1"/>
          <w:iCs w:val="1"/>
          <w:color w:val="auto"/>
          <w:sz w:val="20"/>
          <w:szCs w:val="20"/>
          <w:lang w:val="en-US"/>
        </w:rPr>
        <w:t>’ commitment to the coordinated regional development strategy and the construction of the Chengdu-Chongqing Economic Circle. Leveraging the China-Europe Center as a platform for international cooperation, we look forward to bringing Jin Jiang</w:t>
      </w:r>
      <w:r w:rsidRPr="110A480F" w:rsidR="190E822C">
        <w:rPr>
          <w:rFonts w:ascii="Arial" w:hAnsi="Arial" w:cs="Arial"/>
          <w:i w:val="1"/>
          <w:iCs w:val="1"/>
          <w:color w:val="auto"/>
          <w:sz w:val="20"/>
          <w:szCs w:val="20"/>
          <w:lang w:val="en-US"/>
        </w:rPr>
        <w:t xml:space="preserve"> International Hotels and</w:t>
      </w:r>
      <w:r w:rsidRPr="110A480F" w:rsidR="242DE6FF">
        <w:rPr>
          <w:rFonts w:ascii="Arial" w:hAnsi="Arial" w:cs="Arial"/>
          <w:i w:val="1"/>
          <w:iCs w:val="1"/>
          <w:color w:val="auto"/>
          <w:sz w:val="20"/>
          <w:szCs w:val="20"/>
          <w:lang w:val="en-US"/>
        </w:rPr>
        <w:t xml:space="preserve"> Radisson Hotel</w:t>
      </w:r>
      <w:r w:rsidRPr="110A480F" w:rsidR="45587507">
        <w:rPr>
          <w:rFonts w:ascii="Arial" w:hAnsi="Arial" w:cs="Arial"/>
          <w:i w:val="1"/>
          <w:iCs w:val="1"/>
          <w:color w:val="auto"/>
          <w:sz w:val="20"/>
          <w:szCs w:val="20"/>
          <w:lang w:val="en-US"/>
        </w:rPr>
        <w:t xml:space="preserve"> Groups</w:t>
      </w:r>
      <w:r w:rsidRPr="110A480F" w:rsidR="242DE6FF">
        <w:rPr>
          <w:rFonts w:ascii="Arial" w:hAnsi="Arial" w:cs="Arial"/>
          <w:i w:val="1"/>
          <w:iCs w:val="1"/>
          <w:color w:val="auto"/>
          <w:sz w:val="20"/>
          <w:szCs w:val="20"/>
          <w:lang w:val="en-US"/>
        </w:rPr>
        <w:t xml:space="preserve">’ proven operational </w:t>
      </w:r>
      <w:r w:rsidRPr="110A480F" w:rsidR="242DE6FF">
        <w:rPr>
          <w:rFonts w:ascii="Arial" w:hAnsi="Arial" w:cs="Arial"/>
          <w:i w:val="1"/>
          <w:iCs w:val="1"/>
          <w:color w:val="auto"/>
          <w:sz w:val="20"/>
          <w:szCs w:val="20"/>
          <w:lang w:val="en-US"/>
        </w:rPr>
        <w:t>expertise</w:t>
      </w:r>
      <w:r w:rsidRPr="110A480F" w:rsidR="242DE6FF">
        <w:rPr>
          <w:rFonts w:ascii="Arial" w:hAnsi="Arial" w:cs="Arial"/>
          <w:i w:val="1"/>
          <w:iCs w:val="1"/>
          <w:color w:val="auto"/>
          <w:sz w:val="20"/>
          <w:szCs w:val="20"/>
          <w:lang w:val="en-US"/>
        </w:rPr>
        <w:t xml:space="preserve"> and </w:t>
      </w:r>
      <w:r w:rsidRPr="110A480F" w:rsidR="242DE6FF">
        <w:rPr>
          <w:rFonts w:ascii="Arial" w:hAnsi="Arial" w:cs="Arial"/>
          <w:i w:val="1"/>
          <w:iCs w:val="1"/>
          <w:color w:val="auto"/>
          <w:sz w:val="20"/>
          <w:szCs w:val="20"/>
          <w:lang w:val="en-US"/>
        </w:rPr>
        <w:t>established</w:t>
      </w:r>
      <w:r w:rsidRPr="110A480F" w:rsidR="242DE6FF">
        <w:rPr>
          <w:rFonts w:ascii="Arial" w:hAnsi="Arial" w:cs="Arial"/>
          <w:i w:val="1"/>
          <w:iCs w:val="1"/>
          <w:color w:val="auto"/>
          <w:sz w:val="20"/>
          <w:szCs w:val="20"/>
          <w:lang w:val="en-US"/>
        </w:rPr>
        <w:t xml:space="preserve"> international brand standards to Chengdu. Through internationally recognized products, high-quality </w:t>
      </w:r>
      <w:r w:rsidRPr="110A480F" w:rsidR="242DE6FF">
        <w:rPr>
          <w:rFonts w:ascii="Arial" w:hAnsi="Arial" w:cs="Arial"/>
          <w:i w:val="1"/>
          <w:iCs w:val="1"/>
          <w:color w:val="auto"/>
          <w:sz w:val="20"/>
          <w:szCs w:val="20"/>
          <w:lang w:val="en-US"/>
        </w:rPr>
        <w:t>service</w:t>
      </w:r>
      <w:r w:rsidRPr="110A480F" w:rsidR="242DE6FF">
        <w:rPr>
          <w:rFonts w:ascii="Arial" w:hAnsi="Arial" w:cs="Arial"/>
          <w:i w:val="1"/>
          <w:iCs w:val="1"/>
          <w:color w:val="auto"/>
          <w:sz w:val="20"/>
          <w:szCs w:val="20"/>
          <w:lang w:val="en-US"/>
        </w:rPr>
        <w:t xml:space="preserve"> and locally inspired experiences, we aim to contribute to Chengdu’s development as an international gateway hub city and a high-level international exchange center.”</w:t>
      </w:r>
    </w:p>
    <w:p w:rsidR="110A480F" w:rsidP="110A480F" w:rsidRDefault="110A480F" w14:paraId="386EE978" w14:textId="298413D9">
      <w:pPr>
        <w:pStyle w:val="BasicParagraph"/>
        <w:spacing w:line="240" w:lineRule="auto"/>
        <w:jc w:val="both"/>
        <w:rPr>
          <w:rFonts w:ascii="Arial" w:hAnsi="Arial" w:cs="Arial"/>
          <w:i w:val="1"/>
          <w:iCs w:val="1"/>
          <w:color w:val="auto"/>
          <w:sz w:val="20"/>
          <w:szCs w:val="20"/>
          <w:lang w:val="en-US"/>
        </w:rPr>
      </w:pPr>
    </w:p>
    <w:p w:rsidRPr="00F752C0" w:rsidR="00F752C0" w:rsidP="40E96381" w:rsidRDefault="00F752C0" w14:paraId="24C397E1" w14:textId="0FFB380D">
      <w:pPr>
        <w:pStyle w:val="BasicParagraph"/>
        <w:suppressAutoHyphens/>
        <w:spacing w:line="240" w:lineRule="auto"/>
        <w:jc w:val="both"/>
        <w:rPr>
          <w:rFonts w:ascii="Arial" w:hAnsi="Arial" w:cs="Arial"/>
          <w:color w:val="auto"/>
          <w:sz w:val="20"/>
          <w:szCs w:val="20"/>
          <w:lang w:val="en-US"/>
        </w:rPr>
      </w:pPr>
      <w:r w:rsidRPr="40E96381">
        <w:rPr>
          <w:rFonts w:ascii="Arial" w:hAnsi="Arial" w:cs="Arial"/>
          <w:b/>
          <w:bCs/>
          <w:color w:val="auto"/>
          <w:sz w:val="20"/>
          <w:szCs w:val="20"/>
          <w:lang w:val="en-US"/>
        </w:rPr>
        <w:t>Accommodation</w:t>
      </w:r>
    </w:p>
    <w:p w:rsidRPr="00F752C0" w:rsidR="00F752C0" w:rsidP="40E96381" w:rsidRDefault="00F752C0" w14:paraId="7EA648AF" w14:textId="22A178AB">
      <w:pPr>
        <w:pStyle w:val="BasicParagraph"/>
        <w:suppressAutoHyphens/>
        <w:spacing w:line="240" w:lineRule="auto"/>
        <w:jc w:val="both"/>
        <w:rPr>
          <w:rFonts w:ascii="Arial" w:hAnsi="Arial" w:cs="Arial"/>
          <w:color w:val="auto"/>
          <w:sz w:val="20"/>
          <w:szCs w:val="20"/>
          <w:lang w:val="en-US"/>
        </w:rPr>
      </w:pPr>
      <w:r w:rsidRPr="40E96381">
        <w:rPr>
          <w:rFonts w:ascii="Arial" w:hAnsi="Arial" w:cs="Arial"/>
          <w:color w:val="auto"/>
          <w:sz w:val="20"/>
          <w:szCs w:val="20"/>
          <w:lang w:val="en-US"/>
        </w:rPr>
        <w:t xml:space="preserve">The hotel features 178 guestrooms and suites, where modern European elegance is thoughtfully balanced with the cultural heritage of Sichuan. Curved walls, flowing architectural lines, soft lighting and smart in-room technology create a serene, private retreat above the city, while floor-to-ceiling windows frame sweeping views of the Jinjiang River and Chengdu skyline, inviting guests into a stay defined by refinement, </w:t>
      </w:r>
      <w:r w:rsidRPr="3639F677" w:rsidR="76DC7FD7">
        <w:rPr>
          <w:rFonts w:ascii="Arial" w:hAnsi="Arial" w:cs="Arial"/>
          <w:color w:val="auto"/>
          <w:sz w:val="20"/>
          <w:szCs w:val="20"/>
          <w:lang w:val="en-US"/>
        </w:rPr>
        <w:t>tranquility</w:t>
      </w:r>
      <w:r w:rsidRPr="40E96381">
        <w:rPr>
          <w:rFonts w:ascii="Arial" w:hAnsi="Arial" w:cs="Arial"/>
          <w:color w:val="auto"/>
          <w:sz w:val="20"/>
          <w:szCs w:val="20"/>
          <w:lang w:val="en-US"/>
        </w:rPr>
        <w:t>, and grace.</w:t>
      </w:r>
    </w:p>
    <w:p w:rsidRPr="00F752C0" w:rsidR="00F752C0" w:rsidP="40E96381" w:rsidRDefault="00F752C0" w14:paraId="4C3F67C5" w14:textId="77777777">
      <w:pPr>
        <w:pStyle w:val="BasicParagraph"/>
        <w:suppressAutoHyphens/>
        <w:spacing w:line="240" w:lineRule="auto"/>
        <w:jc w:val="both"/>
        <w:rPr>
          <w:rFonts w:ascii="Arial" w:hAnsi="Arial" w:cs="Arial"/>
          <w:color w:val="auto"/>
          <w:sz w:val="20"/>
          <w:szCs w:val="20"/>
          <w:lang w:val="en-US"/>
        </w:rPr>
      </w:pPr>
    </w:p>
    <w:p w:rsidRPr="00F752C0" w:rsidR="00F752C0" w:rsidP="40E96381" w:rsidRDefault="00F752C0" w14:paraId="377CD6B2" w14:textId="77777777">
      <w:pPr>
        <w:pStyle w:val="BasicParagraph"/>
        <w:suppressAutoHyphens/>
        <w:spacing w:line="240" w:lineRule="auto"/>
        <w:jc w:val="both"/>
        <w:rPr>
          <w:rFonts w:ascii="Arial" w:hAnsi="Arial" w:cs="Arial"/>
          <w:b/>
          <w:bCs/>
          <w:color w:val="auto"/>
          <w:sz w:val="20"/>
          <w:szCs w:val="20"/>
          <w:lang w:val="en-US"/>
        </w:rPr>
      </w:pPr>
      <w:r w:rsidRPr="40E96381">
        <w:rPr>
          <w:rFonts w:ascii="Arial" w:hAnsi="Arial" w:cs="Arial"/>
          <w:b/>
          <w:bCs/>
          <w:color w:val="auto"/>
          <w:sz w:val="20"/>
          <w:szCs w:val="20"/>
          <w:lang w:val="en-US"/>
        </w:rPr>
        <w:t>Dining &amp; Social Spaces</w:t>
      </w:r>
    </w:p>
    <w:p w:rsidRPr="00F752C0" w:rsidR="00F752C0" w:rsidP="40E96381" w:rsidRDefault="00F752C0" w14:paraId="4B45343E" w14:textId="333CDE73">
      <w:pPr>
        <w:pStyle w:val="BasicParagraph"/>
        <w:suppressAutoHyphens/>
        <w:spacing w:line="240" w:lineRule="auto"/>
        <w:jc w:val="both"/>
        <w:rPr>
          <w:rFonts w:ascii="Arial" w:hAnsi="Arial" w:cs="Arial"/>
          <w:color w:val="auto"/>
          <w:sz w:val="20"/>
          <w:szCs w:val="20"/>
          <w:lang w:val="en-US"/>
        </w:rPr>
      </w:pPr>
      <w:r w:rsidRPr="40E96381">
        <w:rPr>
          <w:rFonts w:ascii="Arial" w:hAnsi="Arial" w:cs="Arial"/>
          <w:color w:val="auto"/>
          <w:sz w:val="20"/>
          <w:szCs w:val="20"/>
          <w:lang w:val="en-US"/>
        </w:rPr>
        <w:t>A collection of dining and social venues invites guests on an all-day culinary journey.</w:t>
      </w:r>
      <w:r w:rsidRPr="40E96381">
        <w:rPr>
          <w:rFonts w:ascii="Arial" w:hAnsi="Arial" w:cs="Arial"/>
          <w:b/>
          <w:bCs/>
          <w:color w:val="auto"/>
          <w:sz w:val="20"/>
          <w:szCs w:val="20"/>
          <w:lang w:val="en-US"/>
        </w:rPr>
        <w:t xml:space="preserve"> </w:t>
      </w:r>
      <w:r w:rsidRPr="40E96381">
        <w:rPr>
          <w:rFonts w:ascii="Arial" w:hAnsi="Arial" w:cs="Arial"/>
          <w:i/>
          <w:iCs/>
          <w:color w:val="auto"/>
          <w:sz w:val="20"/>
          <w:szCs w:val="20"/>
          <w:lang w:val="en-US"/>
        </w:rPr>
        <w:t>Atrium All-Day Dining</w:t>
      </w:r>
      <w:r w:rsidRPr="40E96381" w:rsidR="2C8BAC54">
        <w:rPr>
          <w:rFonts w:ascii="Arial" w:hAnsi="Arial" w:cs="Arial"/>
          <w:i/>
          <w:iCs/>
          <w:color w:val="auto"/>
          <w:sz w:val="20"/>
          <w:szCs w:val="20"/>
          <w:lang w:val="en-US"/>
        </w:rPr>
        <w:t xml:space="preserve"> </w:t>
      </w:r>
      <w:r w:rsidRPr="40E96381">
        <w:rPr>
          <w:rFonts w:ascii="Arial" w:hAnsi="Arial" w:cs="Arial"/>
          <w:color w:val="auto"/>
          <w:sz w:val="20"/>
          <w:szCs w:val="20"/>
          <w:lang w:val="en-US"/>
        </w:rPr>
        <w:t>draws inspiration from European courtyards and serves international cuisine in a bright and welcoming setting.</w:t>
      </w:r>
      <w:r w:rsidRPr="40E96381">
        <w:rPr>
          <w:rFonts w:ascii="Arial" w:hAnsi="Arial" w:cs="Arial"/>
          <w:b/>
          <w:bCs/>
          <w:color w:val="auto"/>
          <w:sz w:val="20"/>
          <w:szCs w:val="20"/>
          <w:lang w:val="en-US"/>
        </w:rPr>
        <w:t xml:space="preserve"> </w:t>
      </w:r>
      <w:r w:rsidRPr="40E96381">
        <w:rPr>
          <w:rFonts w:ascii="Arial" w:hAnsi="Arial" w:cs="Arial"/>
          <w:i/>
          <w:iCs/>
          <w:color w:val="auto"/>
          <w:sz w:val="20"/>
          <w:szCs w:val="20"/>
          <w:lang w:val="en-US"/>
        </w:rPr>
        <w:t>Jin Chinese Restaurant</w:t>
      </w:r>
      <w:r w:rsidRPr="40E96381">
        <w:rPr>
          <w:rFonts w:ascii="Arial" w:hAnsi="Arial" w:cs="Arial"/>
          <w:b/>
          <w:bCs/>
          <w:color w:val="auto"/>
          <w:sz w:val="20"/>
          <w:szCs w:val="20"/>
          <w:lang w:val="en-US"/>
        </w:rPr>
        <w:t xml:space="preserve"> </w:t>
      </w:r>
      <w:r w:rsidRPr="40E96381">
        <w:rPr>
          <w:rFonts w:ascii="Arial" w:hAnsi="Arial" w:cs="Arial"/>
          <w:color w:val="auto"/>
          <w:sz w:val="20"/>
          <w:szCs w:val="20"/>
          <w:lang w:val="en-US"/>
        </w:rPr>
        <w:t xml:space="preserve">takes cues from Shu brocade and Silk Road culture, offering refined Sichuan and Cantonese cuisine for business entertaining and intimate gatherings. </w:t>
      </w:r>
      <w:r w:rsidRPr="0038252E">
        <w:rPr>
          <w:rFonts w:ascii="Arial" w:hAnsi="Arial" w:cs="Arial"/>
          <w:i/>
          <w:iCs/>
          <w:color w:val="auto"/>
          <w:sz w:val="20"/>
          <w:szCs w:val="20"/>
          <w:lang w:val="en-US"/>
        </w:rPr>
        <w:t>The Vela Lounge</w:t>
      </w:r>
      <w:r w:rsidRPr="40E96381">
        <w:rPr>
          <w:rFonts w:ascii="Arial" w:hAnsi="Arial" w:cs="Arial"/>
          <w:color w:val="auto"/>
          <w:sz w:val="20"/>
          <w:szCs w:val="20"/>
          <w:lang w:val="en-US"/>
        </w:rPr>
        <w:t xml:space="preserve"> features panoramic skyline views and flexible spaces for business gatherings, private events and bespoke celebrations, while </w:t>
      </w:r>
      <w:r w:rsidRPr="40E96381">
        <w:rPr>
          <w:rFonts w:ascii="Arial" w:hAnsi="Arial" w:cs="Arial"/>
          <w:i/>
          <w:iCs/>
          <w:color w:val="auto"/>
          <w:sz w:val="20"/>
          <w:szCs w:val="20"/>
          <w:lang w:val="en-US"/>
        </w:rPr>
        <w:t>Ethereal Lobby Lounge</w:t>
      </w:r>
      <w:r w:rsidRPr="40E96381">
        <w:rPr>
          <w:rFonts w:ascii="Arial" w:hAnsi="Arial" w:cs="Arial"/>
          <w:color w:val="auto"/>
          <w:sz w:val="20"/>
          <w:szCs w:val="20"/>
          <w:lang w:val="en-US"/>
        </w:rPr>
        <w:t xml:space="preserve"> combines jade-inspired design elements with elevated city views, creating an ideal setting for relaxation and social occasions.</w:t>
      </w:r>
    </w:p>
    <w:p w:rsidRPr="00F752C0" w:rsidR="00F752C0" w:rsidP="40E96381" w:rsidRDefault="00F752C0" w14:paraId="38F21699" w14:textId="77777777">
      <w:pPr>
        <w:pStyle w:val="BasicParagraph"/>
        <w:suppressAutoHyphens/>
        <w:spacing w:line="240" w:lineRule="auto"/>
        <w:jc w:val="both"/>
        <w:rPr>
          <w:rFonts w:ascii="Arial" w:hAnsi="Arial" w:cs="Arial"/>
          <w:color w:val="auto"/>
          <w:sz w:val="20"/>
          <w:szCs w:val="20"/>
          <w:lang w:val="en-US"/>
        </w:rPr>
      </w:pPr>
    </w:p>
    <w:p w:rsidRPr="00F752C0" w:rsidR="00F752C0" w:rsidP="40E96381" w:rsidRDefault="00F752C0" w14:paraId="3A59D0E3" w14:textId="77777777">
      <w:pPr>
        <w:pStyle w:val="BasicParagraph"/>
        <w:suppressAutoHyphens/>
        <w:spacing w:line="240" w:lineRule="auto"/>
        <w:jc w:val="both"/>
        <w:rPr>
          <w:rFonts w:ascii="Arial" w:hAnsi="Arial" w:cs="Arial"/>
          <w:b/>
          <w:bCs/>
          <w:color w:val="auto"/>
          <w:sz w:val="20"/>
          <w:szCs w:val="20"/>
          <w:lang w:val="en-US"/>
        </w:rPr>
      </w:pPr>
      <w:r w:rsidRPr="40E96381">
        <w:rPr>
          <w:rFonts w:ascii="Arial" w:hAnsi="Arial" w:cs="Arial"/>
          <w:b/>
          <w:bCs/>
          <w:color w:val="auto"/>
          <w:sz w:val="20"/>
          <w:szCs w:val="20"/>
          <w:lang w:val="en-US"/>
        </w:rPr>
        <w:t>Events &amp; Meetings</w:t>
      </w:r>
    </w:p>
    <w:p w:rsidRPr="00F752C0" w:rsidR="00F752C0" w:rsidP="40E96381" w:rsidRDefault="00F752C0" w14:paraId="22AF5E1F" w14:textId="77777777">
      <w:pPr>
        <w:pStyle w:val="BasicParagraph"/>
        <w:suppressAutoHyphens/>
        <w:spacing w:line="240" w:lineRule="auto"/>
        <w:jc w:val="both"/>
        <w:rPr>
          <w:rFonts w:ascii="Arial" w:hAnsi="Arial" w:cs="Arial"/>
          <w:color w:val="auto"/>
          <w:sz w:val="20"/>
          <w:szCs w:val="20"/>
          <w:lang w:val="en-US"/>
        </w:rPr>
      </w:pPr>
      <w:r w:rsidRPr="40E96381">
        <w:rPr>
          <w:rFonts w:ascii="Arial" w:hAnsi="Arial" w:cs="Arial"/>
          <w:color w:val="auto"/>
          <w:sz w:val="20"/>
          <w:szCs w:val="20"/>
          <w:lang w:val="en-US"/>
        </w:rPr>
        <w:t xml:space="preserve">The hotel also features two ballrooms measuring 322 and 280 square meters respectively. Inspired by the Southern Silk Road, the venues are equipped with advanced audiovisual technology and supported by a professional events team, catering to international conferences, exhibitions and bespoke banquets of varying scales. </w:t>
      </w:r>
    </w:p>
    <w:p w:rsidRPr="00F752C0" w:rsidR="00F752C0" w:rsidP="40E96381" w:rsidRDefault="00F752C0" w14:paraId="3CBA93F1" w14:textId="77777777">
      <w:pPr>
        <w:pStyle w:val="BasicParagraph"/>
        <w:suppressAutoHyphens/>
        <w:spacing w:line="240" w:lineRule="auto"/>
        <w:jc w:val="both"/>
        <w:rPr>
          <w:rFonts w:ascii="Arial" w:hAnsi="Arial" w:cs="Arial"/>
          <w:color w:val="auto"/>
          <w:sz w:val="20"/>
          <w:szCs w:val="20"/>
          <w:lang w:val="en-US"/>
        </w:rPr>
      </w:pPr>
    </w:p>
    <w:p w:rsidRPr="00F752C0" w:rsidR="00F752C0" w:rsidP="40E96381" w:rsidRDefault="00F752C0" w14:paraId="5CCA65BB" w14:textId="77777777">
      <w:pPr>
        <w:pStyle w:val="BasicParagraph"/>
        <w:suppressAutoHyphens/>
        <w:spacing w:line="240" w:lineRule="auto"/>
        <w:jc w:val="both"/>
        <w:rPr>
          <w:rFonts w:ascii="Arial" w:hAnsi="Arial" w:cs="Arial"/>
          <w:b/>
          <w:bCs/>
          <w:color w:val="auto"/>
          <w:sz w:val="20"/>
          <w:szCs w:val="20"/>
          <w:lang w:val="en-US"/>
        </w:rPr>
      </w:pPr>
      <w:r w:rsidRPr="40E96381">
        <w:rPr>
          <w:rFonts w:ascii="Arial" w:hAnsi="Arial" w:cs="Arial"/>
          <w:b/>
          <w:bCs/>
          <w:color w:val="auto"/>
          <w:sz w:val="20"/>
          <w:szCs w:val="20"/>
          <w:lang w:val="en-US"/>
        </w:rPr>
        <w:t>Wellness &amp; Amenities</w:t>
      </w:r>
    </w:p>
    <w:p w:rsidRPr="00F752C0" w:rsidR="00F752C0" w:rsidP="40E96381" w:rsidRDefault="00F752C0" w14:paraId="5BADA753" w14:textId="77777777">
      <w:pPr>
        <w:pStyle w:val="BasicParagraph"/>
        <w:suppressAutoHyphens/>
        <w:spacing w:line="240" w:lineRule="auto"/>
        <w:jc w:val="both"/>
      </w:pPr>
      <w:r w:rsidRPr="40E96381">
        <w:rPr>
          <w:rFonts w:ascii="Arial" w:hAnsi="Arial" w:cs="Arial"/>
          <w:color w:val="auto"/>
          <w:sz w:val="20"/>
          <w:szCs w:val="20"/>
          <w:lang w:val="en-US"/>
        </w:rPr>
        <w:t>For wellness and recreation, guests can enjoy an indoor heated swimming pool with an arched ceiling, a spa and a fitness center on the first floor of the annex building. Together, these facilities support the wellness needs for both business and leisure travelers.</w:t>
      </w:r>
    </w:p>
    <w:p w:rsidRPr="00F752C0" w:rsidR="00F752C0" w:rsidP="40E96381" w:rsidRDefault="00F752C0" w14:paraId="35980C80" w14:textId="6F23F272">
      <w:pPr>
        <w:pStyle w:val="BasicParagraph"/>
        <w:suppressAutoHyphens/>
        <w:spacing w:line="240" w:lineRule="auto"/>
        <w:jc w:val="both"/>
        <w:rPr>
          <w:rFonts w:ascii="Arial" w:hAnsi="Arial" w:cs="Arial"/>
          <w:color w:val="auto"/>
          <w:sz w:val="20"/>
          <w:szCs w:val="20"/>
          <w:lang w:val="en-US"/>
        </w:rPr>
      </w:pPr>
    </w:p>
    <w:p w:rsidRPr="00F752C0" w:rsidR="00F752C0" w:rsidP="40E96381" w:rsidRDefault="00F752C0" w14:paraId="2524647E" w14:textId="77777777">
      <w:pPr>
        <w:pStyle w:val="BasicParagraph"/>
        <w:suppressAutoHyphens/>
        <w:spacing w:line="240" w:lineRule="auto"/>
        <w:jc w:val="both"/>
        <w:rPr>
          <w:rFonts w:ascii="Arial" w:hAnsi="Arial" w:cs="Arial"/>
          <w:i/>
          <w:iCs/>
          <w:color w:val="auto"/>
          <w:sz w:val="20"/>
          <w:szCs w:val="20"/>
          <w:lang w:val="en-US"/>
        </w:rPr>
      </w:pPr>
      <w:r w:rsidRPr="40E96381">
        <w:rPr>
          <w:rFonts w:ascii="Arial" w:hAnsi="Arial" w:cs="Arial"/>
          <w:color w:val="auto"/>
          <w:sz w:val="20"/>
          <w:szCs w:val="20"/>
          <w:lang w:val="en-US"/>
        </w:rPr>
        <w:t xml:space="preserve">Mr. Dai Fangyi, General Manager of Radisson Collection Hotel, Hi-Tech Zone Chengdu, said: </w:t>
      </w:r>
      <w:r w:rsidRPr="40E96381">
        <w:rPr>
          <w:rFonts w:ascii="Arial" w:hAnsi="Arial" w:cs="Arial"/>
          <w:i/>
          <w:iCs/>
          <w:color w:val="auto"/>
          <w:sz w:val="20"/>
          <w:szCs w:val="20"/>
          <w:lang w:val="en-US"/>
        </w:rPr>
        <w:t>“We are delighted to welcome guests to Radisson Collection Hotel, Hi-Tech Zone Chengdu in this city celebrated for its openness, vitality and cultural richness. From design and dining experiences to meeting facilities and personalized services, every aspect of the hotel is inspired by the brand philosophy of “Welcome to the Exceptional.” By combining international standards with local character, we hope to create memorable experiences for our guests while establishing the hotel as a new benchmark for foreign-related services and a new window for external exchanges.”</w:t>
      </w:r>
    </w:p>
    <w:p w:rsidRPr="00F752C0" w:rsidR="001540FA" w:rsidP="40E96381" w:rsidRDefault="001540FA" w14:paraId="78C91EAE" w14:textId="77777777">
      <w:pPr>
        <w:pStyle w:val="BasicParagraph"/>
        <w:suppressAutoHyphens/>
        <w:spacing w:line="240" w:lineRule="auto"/>
        <w:rPr>
          <w:rFonts w:ascii="Arial" w:hAnsi="Arial" w:cs="Arial"/>
          <w:color w:val="auto"/>
          <w:sz w:val="20"/>
          <w:szCs w:val="20"/>
          <w:shd w:val="clear" w:color="auto" w:fill="FFFFFF"/>
          <w:lang w:val="en-US"/>
        </w:rPr>
      </w:pPr>
    </w:p>
    <w:p w:rsidRPr="00F752C0" w:rsidR="00F711C5" w:rsidP="07B9FA79" w:rsidRDefault="00F711C5" w14:paraId="3FE00C94" w14:textId="77777777">
      <w:pPr>
        <w:pStyle w:val="BasicParagraph"/>
        <w:suppressAutoHyphens/>
        <w:spacing w:line="240" w:lineRule="auto"/>
        <w:rPr>
          <w:rFonts w:ascii="Arial" w:hAnsi="Arial" w:cs="Arial"/>
          <w:color w:val="auto"/>
          <w:sz w:val="20"/>
          <w:szCs w:val="20"/>
          <w:highlight w:val="lightGray"/>
          <w:shd w:val="clear" w:color="auto" w:fill="FFFFFF"/>
          <w:lang w:val="en-US"/>
        </w:rPr>
      </w:pPr>
    </w:p>
    <w:p w:rsidRPr="00F752C0" w:rsidR="00695518" w:rsidP="40E96381" w:rsidRDefault="4BC1581F" w14:paraId="1A2E37DA" w14:textId="38A4C867">
      <w:pPr>
        <w:rPr>
          <w:rFonts w:ascii="Arial" w:hAnsi="Arial" w:eastAsia="Arial" w:cs="Arial"/>
          <w:sz w:val="20"/>
          <w:szCs w:val="20"/>
        </w:rPr>
      </w:pPr>
      <w:r w:rsidRPr="40E96381">
        <w:rPr>
          <w:rFonts w:ascii="Arial" w:hAnsi="Arial" w:eastAsia="Arial" w:cs="Arial"/>
          <w:sz w:val="20"/>
          <w:szCs w:val="20"/>
        </w:rPr>
        <w:t xml:space="preserve">For bookings and hotel details, visit </w:t>
      </w:r>
      <w:r w:rsidRPr="40E96381" w:rsidR="1AC9EDCE">
        <w:rPr>
          <w:rFonts w:ascii="Arial" w:hAnsi="Arial" w:cs="Arial"/>
          <w:sz w:val="20"/>
          <w:szCs w:val="20"/>
        </w:rPr>
        <w:t>Radisson Collection Hotel, Hi-Tech Zone Chengdu</w:t>
      </w:r>
      <w:r w:rsidRPr="40E96381">
        <w:rPr>
          <w:rFonts w:ascii="Arial" w:hAnsi="Arial" w:eastAsia="Arial" w:cs="Arial"/>
          <w:sz w:val="20"/>
          <w:szCs w:val="20"/>
        </w:rPr>
        <w:t xml:space="preserve"> on </w:t>
      </w:r>
      <w:hyperlink r:id="rId10">
        <w:r w:rsidRPr="40E96381">
          <w:rPr>
            <w:rStyle w:val="Hyperlink"/>
            <w:rFonts w:ascii="Arial" w:hAnsi="Arial" w:eastAsia="Arial" w:cs="Arial"/>
            <w:sz w:val="20"/>
            <w:szCs w:val="20"/>
          </w:rPr>
          <w:t>RadissonHotels.com</w:t>
        </w:r>
      </w:hyperlink>
      <w:r w:rsidRPr="40E96381">
        <w:rPr>
          <w:rFonts w:ascii="Arial" w:hAnsi="Arial" w:eastAsia="Arial" w:cs="Arial"/>
          <w:sz w:val="20"/>
          <w:szCs w:val="20"/>
        </w:rPr>
        <w:t>.</w:t>
      </w:r>
    </w:p>
    <w:p w:rsidRPr="00F752C0" w:rsidR="00695518" w:rsidP="40E96381" w:rsidRDefault="00695518" w14:paraId="0BFF82AD" w14:textId="3E6FCD7C">
      <w:pPr>
        <w:rPr>
          <w:rFonts w:ascii="Arial" w:hAnsi="Arial" w:eastAsia="Arial" w:cs="Arial"/>
          <w:sz w:val="20"/>
          <w:szCs w:val="20"/>
        </w:rPr>
      </w:pPr>
    </w:p>
    <w:p w:rsidRPr="00F752C0" w:rsidR="00695518" w:rsidP="40E96381" w:rsidRDefault="4BC1581F" w14:paraId="3DCBD4D9" w14:textId="4AF7AC31">
      <w:pPr>
        <w:rPr>
          <w:rFonts w:ascii="Arial" w:hAnsi="Arial" w:eastAsia="Arial" w:cs="Arial"/>
          <w:sz w:val="20"/>
          <w:szCs w:val="20"/>
        </w:rPr>
      </w:pPr>
      <w:r w:rsidRPr="40E96381">
        <w:rPr>
          <w:rFonts w:ascii="Arial" w:hAnsi="Arial" w:eastAsia="Arial" w:cs="Arial"/>
          <w:sz w:val="20"/>
          <w:szCs w:val="20"/>
        </w:rPr>
        <w:t xml:space="preserve">Download high-resolution images of </w:t>
      </w:r>
      <w:hyperlink r:id="rId11">
        <w:r w:rsidRPr="40E96381" w:rsidR="4EEFACDF">
          <w:rPr>
            <w:rStyle w:val="Hyperlink"/>
            <w:rFonts w:ascii="Arial" w:hAnsi="Arial" w:cs="Arial"/>
            <w:sz w:val="20"/>
            <w:szCs w:val="20"/>
          </w:rPr>
          <w:t>Radisson Collection Hotel, Hi-Tech Zone Chengdu</w:t>
        </w:r>
      </w:hyperlink>
      <w:r w:rsidRPr="40E96381">
        <w:rPr>
          <w:rFonts w:ascii="Arial" w:hAnsi="Arial" w:eastAsia="Arial" w:cs="Arial"/>
          <w:sz w:val="20"/>
          <w:szCs w:val="20"/>
        </w:rPr>
        <w:t>.</w:t>
      </w:r>
    </w:p>
    <w:p w:rsidR="40E96381" w:rsidP="40E96381" w:rsidRDefault="40E96381" w14:paraId="46B5A0AE" w14:textId="7E4E1822">
      <w:pPr>
        <w:rPr>
          <w:rFonts w:ascii="Arial" w:hAnsi="Arial" w:eastAsia="Arial" w:cs="Arial"/>
          <w:sz w:val="20"/>
          <w:szCs w:val="20"/>
        </w:rPr>
      </w:pPr>
    </w:p>
    <w:p w:rsidR="6D756CCC" w:rsidP="40E96381" w:rsidRDefault="6D756CCC" w14:paraId="5310F08B" w14:textId="40CD5764">
      <w:pPr>
        <w:jc w:val="center"/>
        <w:rPr>
          <w:rFonts w:ascii="Arial" w:hAnsi="Arial" w:eastAsia="Arial" w:cs="Arial"/>
          <w:sz w:val="20"/>
          <w:szCs w:val="20"/>
        </w:rPr>
      </w:pPr>
      <w:r w:rsidRPr="40E96381">
        <w:rPr>
          <w:rFonts w:ascii="Arial" w:hAnsi="Arial" w:eastAsia="Arial" w:cs="Arial"/>
          <w:sz w:val="20"/>
          <w:szCs w:val="20"/>
        </w:rPr>
        <w:t>###</w:t>
      </w:r>
    </w:p>
    <w:p w:rsidRPr="00F752C0" w:rsidR="00695518" w:rsidP="40E96381" w:rsidRDefault="00695518" w14:paraId="1C06FAE6" w14:textId="1AC913E0">
      <w:pPr>
        <w:spacing w:line="259" w:lineRule="auto"/>
        <w:jc w:val="both"/>
        <w:rPr>
          <w:rFonts w:ascii="Arial" w:hAnsi="Arial" w:eastAsia="Arial" w:cs="Arial"/>
          <w:sz w:val="22"/>
          <w:szCs w:val="22"/>
        </w:rPr>
      </w:pPr>
    </w:p>
    <w:p w:rsidRPr="00F752C0" w:rsidR="00695518" w:rsidP="40E96381" w:rsidRDefault="4BC1581F" w14:paraId="5C97E44B" w14:textId="1E7AFE5C">
      <w:pPr>
        <w:rPr>
          <w:rFonts w:ascii="Arial" w:hAnsi="Arial" w:eastAsia="Arial" w:cs="Arial"/>
          <w:sz w:val="20"/>
          <w:szCs w:val="20"/>
        </w:rPr>
      </w:pPr>
      <w:r w:rsidRPr="40E96381">
        <w:rPr>
          <w:rFonts w:ascii="Arial" w:hAnsi="Arial" w:eastAsia="Arial" w:cs="Arial"/>
          <w:sz w:val="20"/>
          <w:szCs w:val="20"/>
          <w:u w:val="single"/>
        </w:rPr>
        <w:t>FACT BOX</w:t>
      </w:r>
    </w:p>
    <w:p w:rsidRPr="00F752C0" w:rsidR="00695518" w:rsidP="40E96381" w:rsidRDefault="00695518" w14:paraId="0BEABAD9" w14:textId="1A567EFC">
      <w:pPr>
        <w:rPr>
          <w:rFonts w:ascii="Arial" w:hAnsi="Arial" w:eastAsia="Arial" w:cs="Arial"/>
          <w:sz w:val="20"/>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95"/>
        <w:gridCol w:w="7665"/>
      </w:tblGrid>
      <w:tr w:rsidRPr="00F752C0" w:rsidR="00F752C0" w:rsidTr="110A480F" w14:paraId="5C22F16B" w14:textId="77777777">
        <w:trPr>
          <w:trHeight w:val="300"/>
        </w:trPr>
        <w:tc>
          <w:tcPr>
            <w:tcW w:w="2295" w:type="dxa"/>
            <w:tcBorders>
              <w:top w:val="single" w:color="DDDDDD" w:sz="6" w:space="0"/>
              <w:left w:val="single" w:color="DDDDDD" w:sz="6" w:space="0"/>
              <w:bottom w:val="single" w:color="DDDDDD" w:sz="6" w:space="0"/>
              <w:right w:val="single" w:color="DDDDDD" w:sz="6" w:space="0"/>
            </w:tcBorders>
            <w:shd w:val="clear" w:color="auto" w:fill="F2F2F2" w:themeFill="background1" w:themeFillShade="F2"/>
            <w:tcMar>
              <w:top w:w="120" w:type="dxa"/>
              <w:left w:w="120" w:type="dxa"/>
              <w:bottom w:w="120" w:type="dxa"/>
              <w:right w:w="120" w:type="dxa"/>
            </w:tcMar>
            <w:vAlign w:val="center"/>
          </w:tcPr>
          <w:p w:rsidRPr="00F752C0" w:rsidR="07B9FA79" w:rsidP="40E96381" w:rsidRDefault="003DDE95" w14:paraId="3412AD87" w14:textId="46AB7FA3">
            <w:pPr>
              <w:rPr>
                <w:rFonts w:ascii="Arial" w:hAnsi="Arial" w:eastAsia="Arial" w:cs="Arial"/>
                <w:sz w:val="18"/>
                <w:szCs w:val="18"/>
              </w:rPr>
            </w:pPr>
            <w:r w:rsidRPr="40E96381">
              <w:rPr>
                <w:rFonts w:ascii="Arial" w:hAnsi="Arial" w:eastAsia="Arial" w:cs="Arial"/>
                <w:b/>
                <w:bCs/>
                <w:sz w:val="18"/>
                <w:szCs w:val="18"/>
              </w:rPr>
              <w:t>Field</w:t>
            </w:r>
          </w:p>
        </w:tc>
        <w:tc>
          <w:tcPr>
            <w:tcW w:w="7665" w:type="dxa"/>
            <w:tcBorders>
              <w:top w:val="single" w:color="DDDDDD" w:sz="6" w:space="0"/>
              <w:left w:val="single" w:color="DDDDDD" w:sz="6" w:space="0"/>
              <w:bottom w:val="single" w:color="DDDDDD" w:sz="6" w:space="0"/>
              <w:right w:val="single" w:color="DDDDDD" w:sz="6" w:space="0"/>
            </w:tcBorders>
            <w:shd w:val="clear" w:color="auto" w:fill="F2F2F2" w:themeFill="background1" w:themeFillShade="F2"/>
            <w:tcMar>
              <w:top w:w="120" w:type="dxa"/>
              <w:left w:w="120" w:type="dxa"/>
              <w:bottom w:w="120" w:type="dxa"/>
              <w:right w:w="120" w:type="dxa"/>
            </w:tcMar>
            <w:vAlign w:val="center"/>
          </w:tcPr>
          <w:p w:rsidRPr="00F752C0" w:rsidR="07B9FA79" w:rsidP="40E96381" w:rsidRDefault="003DDE95" w14:paraId="274F0104" w14:textId="2C4DE0FA">
            <w:pPr>
              <w:rPr>
                <w:rFonts w:ascii="Arial" w:hAnsi="Arial" w:eastAsia="Arial" w:cs="Arial"/>
                <w:sz w:val="18"/>
                <w:szCs w:val="18"/>
              </w:rPr>
            </w:pPr>
            <w:r w:rsidRPr="40E96381">
              <w:rPr>
                <w:rFonts w:ascii="Arial" w:hAnsi="Arial" w:eastAsia="Arial" w:cs="Arial"/>
                <w:b/>
                <w:bCs/>
                <w:sz w:val="18"/>
                <w:szCs w:val="18"/>
              </w:rPr>
              <w:t>Details</w:t>
            </w:r>
          </w:p>
        </w:tc>
      </w:tr>
      <w:tr w:rsidRPr="00F752C0" w:rsidR="00F752C0" w:rsidTr="110A480F" w14:paraId="70A1F376"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4EFCEC69" w14:textId="4E184233">
            <w:pPr>
              <w:rPr>
                <w:rFonts w:ascii="Arial" w:hAnsi="Arial" w:eastAsia="Arial" w:cs="Arial"/>
                <w:sz w:val="18"/>
                <w:szCs w:val="18"/>
              </w:rPr>
            </w:pPr>
            <w:r w:rsidRPr="40E96381">
              <w:rPr>
                <w:rFonts w:ascii="Arial" w:hAnsi="Arial" w:eastAsia="Arial" w:cs="Arial"/>
                <w:b/>
                <w:bCs/>
                <w:sz w:val="18"/>
                <w:szCs w:val="18"/>
              </w:rPr>
              <w:t>Hotel name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E63217" w:rsidR="07B9FA79" w:rsidP="40E96381" w:rsidRDefault="00E63217" w14:paraId="6A910C33" w14:textId="256FD9FF">
            <w:pPr>
              <w:rPr>
                <w:rFonts w:ascii="Arial" w:hAnsi="Arial" w:eastAsia="SimSun" w:cs="Arial"/>
                <w:sz w:val="18"/>
                <w:szCs w:val="18"/>
              </w:rPr>
            </w:pPr>
            <w:r w:rsidRPr="40E96381">
              <w:rPr>
                <w:rFonts w:ascii="Arial" w:hAnsi="Arial" w:eastAsia="Arial" w:cs="Arial"/>
                <w:sz w:val="18"/>
                <w:szCs w:val="18"/>
              </w:rPr>
              <w:t>Radisson Collection Hotel, Hi-Tech Zone Chengdu</w:t>
            </w:r>
          </w:p>
        </w:tc>
      </w:tr>
      <w:tr w:rsidRPr="00F752C0" w:rsidR="00F752C0" w:rsidTr="110A480F" w14:paraId="711161C5"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4B7C33C4" w14:textId="56714297">
            <w:pPr>
              <w:rPr>
                <w:rFonts w:ascii="Arial" w:hAnsi="Arial" w:eastAsia="Arial" w:cs="Arial"/>
                <w:sz w:val="18"/>
                <w:szCs w:val="18"/>
              </w:rPr>
            </w:pPr>
            <w:r w:rsidRPr="40E96381">
              <w:rPr>
                <w:rFonts w:ascii="Arial" w:hAnsi="Arial" w:eastAsia="Arial" w:cs="Arial"/>
                <w:b/>
                <w:bCs/>
                <w:sz w:val="18"/>
                <w:szCs w:val="18"/>
              </w:rPr>
              <w:t>Brand</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E63217" w14:paraId="03D59917" w14:textId="456CA147">
            <w:pPr>
              <w:rPr>
                <w:rFonts w:ascii="Arial" w:hAnsi="Arial" w:eastAsia="Arial" w:cs="Arial"/>
                <w:sz w:val="18"/>
                <w:szCs w:val="18"/>
              </w:rPr>
            </w:pPr>
            <w:r w:rsidRPr="40E96381">
              <w:rPr>
                <w:rFonts w:ascii="Arial" w:hAnsi="Arial" w:eastAsia="Arial" w:cs="Arial"/>
                <w:sz w:val="18"/>
                <w:szCs w:val="18"/>
              </w:rPr>
              <w:t>Radisson Collection,</w:t>
            </w:r>
            <w:r w:rsidRPr="40E96381" w:rsidR="003DDE95">
              <w:rPr>
                <w:rFonts w:ascii="Arial" w:hAnsi="Arial" w:eastAsia="Arial" w:cs="Arial"/>
                <w:sz w:val="18"/>
                <w:szCs w:val="18"/>
              </w:rPr>
              <w:t xml:space="preserve"> part of Radisson Hotel Group</w:t>
            </w:r>
          </w:p>
        </w:tc>
      </w:tr>
      <w:tr w:rsidRPr="00F752C0" w:rsidR="00F752C0" w:rsidTr="110A480F" w14:paraId="197679F3"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06AA4ADB" w14:textId="6CA820D2">
            <w:pPr>
              <w:rPr>
                <w:rFonts w:ascii="Arial" w:hAnsi="Arial" w:eastAsia="Arial" w:cs="Arial"/>
                <w:sz w:val="18"/>
                <w:szCs w:val="18"/>
              </w:rPr>
            </w:pPr>
            <w:r w:rsidRPr="40E96381">
              <w:rPr>
                <w:rFonts w:ascii="Arial" w:hAnsi="Arial" w:eastAsia="Arial" w:cs="Arial"/>
                <w:b/>
                <w:bCs/>
                <w:sz w:val="18"/>
                <w:szCs w:val="18"/>
              </w:rPr>
              <w:t>Opening date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E63217" w:rsidR="07B9FA79" w:rsidP="40E96381" w:rsidRDefault="00E63217" w14:paraId="799F36EC" w14:textId="09C85AEA">
            <w:pPr>
              <w:rPr>
                <w:rFonts w:ascii="Arial" w:hAnsi="Arial" w:eastAsia="SimSun" w:cs="Arial"/>
                <w:sz w:val="18"/>
                <w:szCs w:val="18"/>
              </w:rPr>
            </w:pPr>
            <w:r w:rsidRPr="40E96381">
              <w:rPr>
                <w:rFonts w:ascii="Arial" w:hAnsi="Arial" w:eastAsia="SimSun" w:cs="Arial"/>
                <w:sz w:val="18"/>
                <w:szCs w:val="18"/>
              </w:rPr>
              <w:t>16</w:t>
            </w:r>
            <w:r w:rsidRPr="40E96381" w:rsidR="003DDE95">
              <w:rPr>
                <w:rFonts w:ascii="Arial" w:hAnsi="Arial" w:eastAsia="Arial" w:cs="Arial"/>
                <w:sz w:val="18"/>
                <w:szCs w:val="18"/>
              </w:rPr>
              <w:t xml:space="preserve"> </w:t>
            </w:r>
            <w:r w:rsidRPr="40E96381">
              <w:rPr>
                <w:rFonts w:ascii="Arial" w:hAnsi="Arial" w:eastAsia="SimSun" w:cs="Arial"/>
                <w:sz w:val="18"/>
                <w:szCs w:val="18"/>
              </w:rPr>
              <w:t>June</w:t>
            </w:r>
            <w:r w:rsidRPr="40E96381" w:rsidR="003DDE95">
              <w:rPr>
                <w:rFonts w:ascii="Arial" w:hAnsi="Arial" w:eastAsia="Arial" w:cs="Arial"/>
                <w:sz w:val="18"/>
                <w:szCs w:val="18"/>
              </w:rPr>
              <w:t xml:space="preserve"> </w:t>
            </w:r>
            <w:r w:rsidRPr="40E96381">
              <w:rPr>
                <w:rFonts w:ascii="Arial" w:hAnsi="Arial" w:eastAsia="SimSun" w:cs="Arial"/>
                <w:sz w:val="18"/>
                <w:szCs w:val="18"/>
              </w:rPr>
              <w:t>2026</w:t>
            </w:r>
          </w:p>
        </w:tc>
      </w:tr>
      <w:tr w:rsidRPr="00F752C0" w:rsidR="00F752C0" w:rsidTr="110A480F" w14:paraId="053339BF"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1D0155AC" w14:textId="2838B446">
            <w:pPr>
              <w:rPr>
                <w:rFonts w:ascii="Arial" w:hAnsi="Arial" w:eastAsia="Arial" w:cs="Arial"/>
                <w:sz w:val="18"/>
                <w:szCs w:val="18"/>
              </w:rPr>
            </w:pPr>
            <w:r w:rsidRPr="40E96381">
              <w:rPr>
                <w:rFonts w:ascii="Arial" w:hAnsi="Arial" w:eastAsia="Arial" w:cs="Arial"/>
                <w:b/>
                <w:bCs/>
                <w:sz w:val="18"/>
                <w:szCs w:val="18"/>
              </w:rPr>
              <w:t>Address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E63217" w14:paraId="1E054A11" w14:textId="0032BA26">
            <w:pPr>
              <w:rPr>
                <w:rFonts w:ascii="Arial" w:hAnsi="Arial" w:eastAsia="Arial" w:cs="Arial"/>
                <w:sz w:val="18"/>
                <w:szCs w:val="18"/>
              </w:rPr>
            </w:pPr>
            <w:r w:rsidRPr="40E96381">
              <w:rPr>
                <w:rFonts w:ascii="Arial" w:hAnsi="Arial" w:eastAsia="Arial" w:cs="Arial"/>
                <w:sz w:val="18"/>
                <w:szCs w:val="18"/>
              </w:rPr>
              <w:t>No.1577, Middle Section of Tianfu Avenue, Hi-Tech Zone, Chengdu, Sichuan Province, China</w:t>
            </w:r>
            <w:r w:rsidRPr="40E96381">
              <w:rPr>
                <w:rFonts w:ascii="SimSun" w:hAnsi="SimSun" w:eastAsia="SimSun" w:cs="SimSun"/>
                <w:sz w:val="18"/>
                <w:szCs w:val="18"/>
              </w:rPr>
              <w:t>，</w:t>
            </w:r>
            <w:r w:rsidRPr="40E96381">
              <w:rPr>
                <w:rFonts w:ascii="Arial" w:hAnsi="Arial" w:eastAsia="Arial" w:cs="Arial"/>
                <w:sz w:val="18"/>
                <w:szCs w:val="18"/>
              </w:rPr>
              <w:t>610041</w:t>
            </w:r>
          </w:p>
        </w:tc>
      </w:tr>
      <w:tr w:rsidRPr="00F752C0" w:rsidR="00F752C0" w:rsidTr="110A480F" w14:paraId="385FB65E"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790883C2" w14:textId="4F2B7CE3">
            <w:pPr>
              <w:rPr>
                <w:rFonts w:ascii="Arial" w:hAnsi="Arial" w:eastAsia="Arial" w:cs="Arial"/>
                <w:sz w:val="18"/>
                <w:szCs w:val="18"/>
              </w:rPr>
            </w:pPr>
            <w:r w:rsidRPr="40E96381">
              <w:rPr>
                <w:rFonts w:ascii="Arial" w:hAnsi="Arial" w:eastAsia="Arial" w:cs="Arial"/>
                <w:b/>
                <w:bCs/>
                <w:sz w:val="18"/>
                <w:szCs w:val="18"/>
              </w:rPr>
              <w:t>Location</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4E01A979" w:rsidP="6BE57E25" w:rsidRDefault="4E01A979" w14:paraId="657D2FF6" w14:textId="32375B39">
            <w:pPr>
              <w:spacing w:line="259" w:lineRule="auto"/>
              <w:rPr>
                <w:rFonts w:ascii="Arial" w:hAnsi="Arial" w:eastAsia="Arial" w:cs="Arial"/>
                <w:sz w:val="18"/>
                <w:szCs w:val="18"/>
              </w:rPr>
            </w:pPr>
            <w:r w:rsidRPr="31E02B61">
              <w:rPr>
                <w:rFonts w:ascii="Arial" w:hAnsi="Arial" w:eastAsia="Arial" w:cs="Arial"/>
                <w:sz w:val="18"/>
                <w:szCs w:val="18"/>
              </w:rPr>
              <w:t>Located within the Cloud Yunduan Tower of the Business &amp; Innovation Centre for China-Europe Cooperation (CCEC)</w:t>
            </w:r>
          </w:p>
          <w:p w:rsidRPr="00F752C0" w:rsidR="07B9FA79" w:rsidP="40E96381" w:rsidRDefault="4958C851" w14:paraId="093A88EE" w14:textId="5CFF3EA3">
            <w:pPr>
              <w:rPr>
                <w:rFonts w:ascii="Arial" w:hAnsi="Arial" w:eastAsia="Arial" w:cs="Arial"/>
                <w:sz w:val="18"/>
                <w:szCs w:val="18"/>
              </w:rPr>
            </w:pPr>
            <w:r w:rsidRPr="31E02B61">
              <w:rPr>
                <w:rFonts w:ascii="Arial" w:hAnsi="Arial" w:eastAsia="Arial" w:cs="Arial"/>
                <w:sz w:val="18"/>
                <w:szCs w:val="18"/>
              </w:rPr>
              <w:t xml:space="preserve">Tianfu </w:t>
            </w:r>
            <w:r w:rsidRPr="6C203663" w:rsidR="1BE1FCE3">
              <w:rPr>
                <w:rFonts w:ascii="Arial" w:hAnsi="Arial" w:eastAsia="Arial" w:cs="Arial"/>
                <w:sz w:val="18"/>
                <w:szCs w:val="18"/>
              </w:rPr>
              <w:t>5</w:t>
            </w:r>
            <w:r w:rsidRPr="6C203663" w:rsidR="1BE1FCE3">
              <w:rPr>
                <w:rFonts w:ascii="Arial" w:hAnsi="Arial" w:eastAsia="Arial" w:cs="Arial"/>
                <w:sz w:val="18"/>
                <w:szCs w:val="18"/>
                <w:vertAlign w:val="superscript"/>
              </w:rPr>
              <w:t>th</w:t>
            </w:r>
            <w:r w:rsidRPr="31E02B61">
              <w:rPr>
                <w:rFonts w:ascii="Arial" w:hAnsi="Arial" w:eastAsia="Arial" w:cs="Arial"/>
                <w:sz w:val="18"/>
                <w:szCs w:val="18"/>
              </w:rPr>
              <w:t xml:space="preserve"> Street Metro Station </w:t>
            </w:r>
            <w:r w:rsidRPr="6BF8FA73">
              <w:rPr>
                <w:rFonts w:ascii="Arial" w:hAnsi="Arial" w:eastAsia="Arial" w:cs="Arial"/>
                <w:color w:val="000000" w:themeColor="text1"/>
                <w:sz w:val="18"/>
                <w:szCs w:val="18"/>
              </w:rPr>
              <w:t>~</w:t>
            </w:r>
            <w:r w:rsidRPr="5A44D250">
              <w:rPr>
                <w:rFonts w:ascii="Arial" w:hAnsi="Arial" w:eastAsia="Arial" w:cs="Arial"/>
                <w:sz w:val="18"/>
                <w:szCs w:val="18"/>
              </w:rPr>
              <w:t xml:space="preserve"> </w:t>
            </w:r>
            <w:r w:rsidRPr="31E02B61">
              <w:rPr>
                <w:rFonts w:ascii="Arial" w:hAnsi="Arial" w:eastAsia="Arial" w:cs="Arial"/>
                <w:sz w:val="18"/>
                <w:szCs w:val="18"/>
              </w:rPr>
              <w:t xml:space="preserve">1–2 minute walk </w:t>
            </w:r>
            <w:r w:rsidRPr="0C89A1C9" w:rsidR="54FBD89C">
              <w:rPr>
                <w:rFonts w:ascii="Arial" w:hAnsi="Arial" w:eastAsia="Arial" w:cs="Arial"/>
                <w:color w:val="000000" w:themeColor="text1"/>
                <w:sz w:val="18"/>
                <w:szCs w:val="18"/>
              </w:rPr>
              <w:t>· ~</w:t>
            </w:r>
            <w:r w:rsidRPr="31E02B61" w:rsidR="23C92C03">
              <w:rPr>
                <w:rFonts w:ascii="Arial" w:hAnsi="Arial" w:eastAsia="Arial" w:cs="Arial"/>
                <w:sz w:val="18"/>
                <w:szCs w:val="18"/>
              </w:rPr>
              <w:t>1–2 minute walk</w:t>
            </w:r>
            <w:r w:rsidRPr="31E02B61">
              <w:rPr>
                <w:rFonts w:ascii="Arial" w:hAnsi="Arial" w:eastAsia="Arial" w:cs="Arial"/>
                <w:sz w:val="18"/>
                <w:szCs w:val="18"/>
              </w:rPr>
              <w:t xml:space="preserve"> to Tianfu Software Park </w:t>
            </w:r>
            <w:r w:rsidRPr="1D1AD17E" w:rsidR="5EC6344B">
              <w:rPr>
                <w:rFonts w:ascii="Arial" w:hAnsi="Arial" w:eastAsia="Arial" w:cs="Arial"/>
                <w:color w:val="000000" w:themeColor="text1"/>
                <w:sz w:val="18"/>
                <w:szCs w:val="18"/>
              </w:rPr>
              <w:t>· ~</w:t>
            </w:r>
            <w:r w:rsidRPr="6759C0AB" w:rsidR="5EC6344B">
              <w:rPr>
                <w:rFonts w:ascii="Arial" w:hAnsi="Arial" w:eastAsia="Arial" w:cs="Arial"/>
                <w:color w:val="000000" w:themeColor="text1"/>
                <w:sz w:val="18"/>
                <w:szCs w:val="18"/>
              </w:rPr>
              <w:t>10 min</w:t>
            </w:r>
            <w:r w:rsidRPr="6004D382" w:rsidR="5EC6344B">
              <w:rPr>
                <w:rFonts w:ascii="Arial" w:hAnsi="Arial" w:eastAsia="Arial" w:cs="Arial"/>
                <w:color w:val="000000" w:themeColor="text1"/>
                <w:sz w:val="18"/>
                <w:szCs w:val="18"/>
              </w:rPr>
              <w:t xml:space="preserve"> </w:t>
            </w:r>
            <w:r w:rsidRPr="0C1D2D9C" w:rsidR="5EC6344B">
              <w:rPr>
                <w:rFonts w:ascii="Arial" w:hAnsi="Arial" w:eastAsia="Arial" w:cs="Arial"/>
                <w:color w:val="000000" w:themeColor="text1"/>
                <w:sz w:val="18"/>
                <w:szCs w:val="18"/>
              </w:rPr>
              <w:t xml:space="preserve">drive </w:t>
            </w:r>
            <w:r w:rsidRPr="56A8F186" w:rsidR="5EC6344B">
              <w:rPr>
                <w:rFonts w:ascii="Arial" w:hAnsi="Arial" w:eastAsia="Arial" w:cs="Arial"/>
                <w:color w:val="000000" w:themeColor="text1"/>
                <w:sz w:val="18"/>
                <w:szCs w:val="18"/>
              </w:rPr>
              <w:t>to</w:t>
            </w:r>
            <w:r w:rsidRPr="31E02B61">
              <w:rPr>
                <w:rFonts w:ascii="Arial" w:hAnsi="Arial" w:eastAsia="Arial" w:cs="Arial"/>
                <w:sz w:val="18"/>
                <w:szCs w:val="18"/>
              </w:rPr>
              <w:t xml:space="preserve">CyPARK </w:t>
            </w:r>
            <w:r w:rsidRPr="2515F4E9" w:rsidR="599E53FE">
              <w:rPr>
                <w:rFonts w:ascii="Arial" w:hAnsi="Arial" w:eastAsia="Arial" w:cs="Arial"/>
                <w:color w:val="000000" w:themeColor="text1"/>
                <w:sz w:val="18"/>
                <w:szCs w:val="18"/>
              </w:rPr>
              <w:t>· ~</w:t>
            </w:r>
            <w:r w:rsidRPr="31E02B61">
              <w:rPr>
                <w:rFonts w:ascii="Arial" w:hAnsi="Arial" w:eastAsia="Arial" w:cs="Arial"/>
                <w:sz w:val="18"/>
                <w:szCs w:val="18"/>
              </w:rPr>
              <w:t xml:space="preserve"> </w:t>
            </w:r>
            <w:r w:rsidRPr="31E02B61" w:rsidR="206C1EEE">
              <w:rPr>
                <w:rFonts w:ascii="Arial" w:hAnsi="Arial" w:eastAsia="Arial" w:cs="Arial"/>
                <w:sz w:val="18"/>
                <w:szCs w:val="18"/>
              </w:rPr>
              <w:t xml:space="preserve">21 minute drive to </w:t>
            </w:r>
            <w:r w:rsidRPr="31E02B61">
              <w:rPr>
                <w:rFonts w:ascii="Arial" w:hAnsi="Arial" w:eastAsia="Arial" w:cs="Arial"/>
                <w:sz w:val="18"/>
                <w:szCs w:val="18"/>
              </w:rPr>
              <w:t xml:space="preserve">Tiexiang Temple Riverfront </w:t>
            </w:r>
          </w:p>
        </w:tc>
      </w:tr>
      <w:tr w:rsidRPr="00F752C0" w:rsidR="00F752C0" w:rsidTr="110A480F" w14:paraId="0DF29837"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6C245EF7" w14:textId="28AF176C">
            <w:pPr>
              <w:rPr>
                <w:rFonts w:ascii="Arial" w:hAnsi="Arial" w:eastAsia="Arial" w:cs="Arial"/>
                <w:sz w:val="18"/>
                <w:szCs w:val="18"/>
              </w:rPr>
            </w:pPr>
            <w:r w:rsidRPr="40E96381">
              <w:rPr>
                <w:rFonts w:ascii="Arial" w:hAnsi="Arial" w:eastAsia="Arial" w:cs="Arial"/>
                <w:b/>
                <w:bCs/>
                <w:sz w:val="18"/>
                <w:szCs w:val="18"/>
              </w:rPr>
              <w:t>Nearest airport(s)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42E25B51" w14:paraId="56BBE5F5" w14:textId="0BF63213">
            <w:pPr>
              <w:rPr>
                <w:rFonts w:ascii="Arial" w:hAnsi="Arial" w:eastAsia="Arial" w:cs="Arial"/>
                <w:sz w:val="18"/>
                <w:szCs w:val="18"/>
              </w:rPr>
            </w:pPr>
            <w:r w:rsidRPr="40E96381">
              <w:rPr>
                <w:rFonts w:ascii="Arial" w:hAnsi="Arial" w:eastAsia="Arial" w:cs="Arial"/>
                <w:sz w:val="18"/>
                <w:szCs w:val="18"/>
              </w:rPr>
              <w:t>60 km from Chengdu Tianfu International Airport, 18 km from Chengdu Shuangliu International Airport</w:t>
            </w:r>
          </w:p>
        </w:tc>
      </w:tr>
      <w:tr w:rsidRPr="00F752C0" w:rsidR="00F752C0" w:rsidTr="110A480F" w14:paraId="398981B8"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4ADEC1D5" w14:textId="4AFF4DA6">
            <w:pPr>
              <w:rPr>
                <w:rFonts w:ascii="Arial" w:hAnsi="Arial" w:eastAsia="Arial" w:cs="Arial"/>
                <w:sz w:val="18"/>
                <w:szCs w:val="18"/>
              </w:rPr>
            </w:pPr>
            <w:r w:rsidRPr="40E96381">
              <w:rPr>
                <w:rFonts w:ascii="Arial" w:hAnsi="Arial" w:eastAsia="Arial" w:cs="Arial"/>
                <w:b/>
                <w:bCs/>
                <w:sz w:val="18"/>
                <w:szCs w:val="18"/>
              </w:rPr>
              <w:t>Category</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593858A8" w14:textId="367259DF">
            <w:pPr>
              <w:rPr>
                <w:rFonts w:ascii="Arial" w:hAnsi="Arial" w:eastAsia="Arial" w:cs="Arial"/>
                <w:sz w:val="18"/>
                <w:szCs w:val="18"/>
              </w:rPr>
            </w:pPr>
            <w:r w:rsidRPr="40E96381">
              <w:rPr>
                <w:rFonts w:ascii="Arial" w:hAnsi="Arial" w:eastAsia="Arial" w:cs="Arial"/>
                <w:sz w:val="18"/>
                <w:szCs w:val="18"/>
              </w:rPr>
              <w:t xml:space="preserve">Lifestyle city hotel / Luxury </w:t>
            </w:r>
          </w:p>
        </w:tc>
      </w:tr>
      <w:tr w:rsidRPr="00F752C0" w:rsidR="00F752C0" w:rsidTr="110A480F" w14:paraId="63C01DAF"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496A15E7" w14:textId="6B03186D">
            <w:pPr>
              <w:rPr>
                <w:rFonts w:ascii="Arial" w:hAnsi="Arial" w:eastAsia="Arial" w:cs="Arial"/>
                <w:sz w:val="18"/>
                <w:szCs w:val="18"/>
              </w:rPr>
            </w:pPr>
            <w:r w:rsidRPr="40E96381">
              <w:rPr>
                <w:rFonts w:ascii="Arial" w:hAnsi="Arial" w:eastAsia="Arial" w:cs="Arial"/>
                <w:b/>
                <w:bCs/>
                <w:sz w:val="18"/>
                <w:szCs w:val="18"/>
              </w:rPr>
              <w:t>Rooms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2722B" w:rsidR="07B9FA79" w:rsidP="40E96381" w:rsidRDefault="42E25B51" w14:paraId="6721A1EF" w14:textId="4DCF4E0C">
            <w:pPr>
              <w:rPr>
                <w:rFonts w:ascii="Arial" w:hAnsi="Arial" w:eastAsia="Arial" w:cs="Arial"/>
                <w:sz w:val="18"/>
                <w:szCs w:val="18"/>
              </w:rPr>
            </w:pPr>
            <w:r w:rsidRPr="40E96381">
              <w:rPr>
                <w:rFonts w:ascii="Arial" w:hAnsi="Arial" w:eastAsia="Arial" w:cs="Arial"/>
                <w:color w:val="000000" w:themeColor="text1"/>
                <w:sz w:val="18"/>
                <w:szCs w:val="18"/>
              </w:rPr>
              <w:t>178</w:t>
            </w:r>
            <w:r w:rsidRPr="40E96381" w:rsidR="003DDE95">
              <w:rPr>
                <w:rFonts w:ascii="Arial" w:hAnsi="Arial" w:eastAsia="Arial" w:cs="Arial"/>
                <w:color w:val="000000" w:themeColor="text1"/>
                <w:sz w:val="18"/>
                <w:szCs w:val="18"/>
              </w:rPr>
              <w:t xml:space="preserve"> rooms and suites</w:t>
            </w:r>
            <w:r w:rsidRPr="2752932A" w:rsidR="6CEA7312">
              <w:rPr>
                <w:rFonts w:ascii="Arial" w:hAnsi="Arial" w:eastAsia="Arial" w:cs="Arial"/>
                <w:color w:val="000000" w:themeColor="text1"/>
                <w:sz w:val="18"/>
                <w:szCs w:val="18"/>
              </w:rPr>
              <w:t>: 45</w:t>
            </w:r>
            <w:r w:rsidRPr="7C80FB9B" w:rsidR="6CEA7312">
              <w:rPr>
                <w:rFonts w:ascii="Arial" w:hAnsi="Arial" w:eastAsia="Arial" w:cs="Arial"/>
                <w:color w:val="000000" w:themeColor="text1"/>
                <w:sz w:val="18"/>
                <w:szCs w:val="18"/>
              </w:rPr>
              <w:t>-</w:t>
            </w:r>
            <w:r w:rsidRPr="7E426338" w:rsidR="6CEA7312">
              <w:rPr>
                <w:rFonts w:ascii="Arial" w:hAnsi="Arial" w:eastAsia="Arial" w:cs="Arial"/>
                <w:color w:val="000000" w:themeColor="text1"/>
                <w:sz w:val="18"/>
                <w:szCs w:val="18"/>
              </w:rPr>
              <w:t>242 m</w:t>
            </w:r>
            <w:r w:rsidRPr="13D7F96D" w:rsidR="5CFE3DEA">
              <w:rPr>
                <w:rFonts w:ascii="Arial" w:hAnsi="Arial" w:eastAsia="Arial" w:cs="Arial"/>
                <w:color w:val="000000" w:themeColor="text1"/>
                <w:sz w:val="18"/>
                <w:szCs w:val="18"/>
              </w:rPr>
              <w:t>²</w:t>
            </w:r>
          </w:p>
        </w:tc>
      </w:tr>
      <w:tr w:rsidRPr="00F752C0" w:rsidR="00F752C0" w:rsidTr="110A480F" w14:paraId="2C684775"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57818DF4" w14:textId="02133EA6">
            <w:pPr>
              <w:rPr>
                <w:rFonts w:ascii="Arial" w:hAnsi="Arial" w:eastAsia="Arial" w:cs="Arial"/>
                <w:sz w:val="18"/>
                <w:szCs w:val="18"/>
              </w:rPr>
            </w:pPr>
            <w:r w:rsidRPr="40E96381">
              <w:rPr>
                <w:rFonts w:ascii="Arial" w:hAnsi="Arial" w:eastAsia="Arial" w:cs="Arial"/>
                <w:b/>
                <w:bCs/>
                <w:sz w:val="18"/>
                <w:szCs w:val="18"/>
              </w:rPr>
              <w:t>Dining &amp; Bars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2722B" w:rsidR="07B9FA79" w:rsidP="3655837A" w:rsidRDefault="51F9F007" w14:paraId="38D891BF" w14:textId="16E23136">
            <w:pPr>
              <w:pStyle w:val="BasicParagraph"/>
              <w:spacing w:line="240" w:lineRule="auto"/>
              <w:rPr>
                <w:rFonts w:ascii="Arial" w:hAnsi="Arial" w:cs="Arial"/>
                <w:color w:val="auto"/>
                <w:sz w:val="18"/>
                <w:szCs w:val="18"/>
                <w:lang w:val="en-US"/>
              </w:rPr>
            </w:pPr>
            <w:r w:rsidRPr="1BDF30C4">
              <w:rPr>
                <w:rFonts w:ascii="Arial" w:hAnsi="Arial" w:cs="Arial"/>
                <w:i/>
                <w:iCs/>
                <w:color w:val="auto"/>
                <w:sz w:val="18"/>
                <w:szCs w:val="18"/>
                <w:lang w:val="en-US"/>
              </w:rPr>
              <w:t xml:space="preserve">Atrium All-Day Dining – </w:t>
            </w:r>
            <w:r w:rsidRPr="1BDF30C4">
              <w:rPr>
                <w:rFonts w:ascii="Arial" w:hAnsi="Arial" w:cs="Arial"/>
                <w:color w:val="auto"/>
                <w:sz w:val="18"/>
                <w:szCs w:val="18"/>
                <w:lang w:val="en-US"/>
              </w:rPr>
              <w:t>European inspired, international cuisine</w:t>
            </w:r>
          </w:p>
          <w:p w:rsidRPr="00D2722B" w:rsidR="07B9FA79" w:rsidP="72D2CDD9" w:rsidRDefault="51F9F007" w14:paraId="2ED9D46B" w14:textId="6BB27EDB">
            <w:pPr>
              <w:pStyle w:val="BasicParagraph"/>
              <w:spacing w:line="240" w:lineRule="auto"/>
              <w:jc w:val="both"/>
              <w:rPr>
                <w:rFonts w:ascii="Arial" w:hAnsi="Arial" w:cs="Arial"/>
                <w:color w:val="auto"/>
                <w:sz w:val="18"/>
                <w:szCs w:val="18"/>
                <w:lang w:val="en-US"/>
              </w:rPr>
            </w:pPr>
            <w:r w:rsidRPr="1BDF30C4">
              <w:rPr>
                <w:rFonts w:ascii="Arial" w:hAnsi="Arial" w:cs="Arial"/>
                <w:i/>
                <w:iCs/>
                <w:color w:val="auto"/>
                <w:sz w:val="18"/>
                <w:szCs w:val="18"/>
                <w:lang w:val="en-US"/>
              </w:rPr>
              <w:t>Jin Chinese Restaurant</w:t>
            </w:r>
            <w:r w:rsidRPr="1BDF30C4" w:rsidR="5D8DCFAD">
              <w:rPr>
                <w:rFonts w:ascii="Arial" w:hAnsi="Arial" w:cs="Arial"/>
                <w:i/>
                <w:iCs/>
                <w:color w:val="auto"/>
                <w:sz w:val="18"/>
                <w:szCs w:val="18"/>
                <w:lang w:val="en-US"/>
              </w:rPr>
              <w:t>-</w:t>
            </w:r>
            <w:r w:rsidRPr="1BDF30C4">
              <w:rPr>
                <w:rFonts w:ascii="Arial" w:hAnsi="Arial" w:cs="Arial"/>
                <w:i/>
                <w:iCs/>
                <w:color w:val="auto"/>
                <w:sz w:val="18"/>
                <w:szCs w:val="18"/>
                <w:lang w:val="en-US"/>
              </w:rPr>
              <w:t xml:space="preserve"> </w:t>
            </w:r>
            <w:r w:rsidRPr="1BDF30C4">
              <w:rPr>
                <w:rFonts w:ascii="Arial" w:hAnsi="Arial" w:cs="Arial"/>
                <w:color w:val="auto"/>
                <w:sz w:val="18"/>
                <w:szCs w:val="18"/>
                <w:lang w:val="en-US"/>
              </w:rPr>
              <w:t xml:space="preserve">cues from Shu brocade </w:t>
            </w:r>
            <w:r w:rsidRPr="1BDF30C4" w:rsidR="0CD82AC7">
              <w:rPr>
                <w:rFonts w:ascii="Arial" w:hAnsi="Arial" w:cs="Arial"/>
                <w:color w:val="auto"/>
                <w:sz w:val="18"/>
                <w:szCs w:val="18"/>
                <w:lang w:val="en-US"/>
              </w:rPr>
              <w:t>&amp;</w:t>
            </w:r>
            <w:r w:rsidRPr="1BDF30C4">
              <w:rPr>
                <w:rFonts w:ascii="Arial" w:hAnsi="Arial" w:cs="Arial"/>
                <w:color w:val="auto"/>
                <w:sz w:val="18"/>
                <w:szCs w:val="18"/>
                <w:lang w:val="en-US"/>
              </w:rPr>
              <w:t xml:space="preserve"> Silk Road culture,</w:t>
            </w:r>
            <w:r w:rsidRPr="1BDF30C4" w:rsidR="531E00BE">
              <w:rPr>
                <w:rFonts w:ascii="Arial" w:hAnsi="Arial" w:cs="Arial"/>
                <w:color w:val="auto"/>
                <w:sz w:val="18"/>
                <w:szCs w:val="18"/>
                <w:lang w:val="en-US"/>
              </w:rPr>
              <w:t xml:space="preserve"> </w:t>
            </w:r>
            <w:r w:rsidRPr="1BDF30C4">
              <w:rPr>
                <w:rFonts w:ascii="Arial" w:hAnsi="Arial" w:cs="Arial"/>
                <w:color w:val="auto"/>
                <w:sz w:val="18"/>
                <w:szCs w:val="18"/>
                <w:lang w:val="en-US"/>
              </w:rPr>
              <w:t>Sichuan and Cantonese cuisine</w:t>
            </w:r>
            <w:r w:rsidRPr="1BDF30C4" w:rsidR="7F8A9B91">
              <w:rPr>
                <w:rFonts w:ascii="Arial" w:hAnsi="Arial" w:cs="Arial"/>
                <w:color w:val="auto"/>
                <w:sz w:val="18"/>
                <w:szCs w:val="18"/>
                <w:lang w:val="en-US"/>
              </w:rPr>
              <w:t xml:space="preserve">, </w:t>
            </w:r>
            <w:r w:rsidRPr="1BDF30C4">
              <w:rPr>
                <w:rFonts w:ascii="Arial" w:hAnsi="Arial" w:cs="Arial"/>
                <w:color w:val="auto"/>
                <w:sz w:val="18"/>
                <w:szCs w:val="18"/>
                <w:lang w:val="en-US"/>
              </w:rPr>
              <w:t>business entertaining and intimate gatherings</w:t>
            </w:r>
          </w:p>
          <w:p w:rsidRPr="00D2722B" w:rsidR="07B9FA79" w:rsidP="72D2CDD9" w:rsidRDefault="51F9F007" w14:paraId="276AF170" w14:textId="42A20655">
            <w:pPr>
              <w:pStyle w:val="BasicParagraph"/>
              <w:spacing w:line="240" w:lineRule="auto"/>
              <w:jc w:val="both"/>
              <w:rPr>
                <w:rFonts w:ascii="Arial" w:hAnsi="Arial" w:cs="Arial"/>
                <w:color w:val="auto"/>
                <w:sz w:val="18"/>
                <w:szCs w:val="18"/>
                <w:lang w:val="en-US"/>
              </w:rPr>
            </w:pPr>
            <w:r w:rsidRPr="1BDF30C4">
              <w:rPr>
                <w:rFonts w:ascii="Arial" w:hAnsi="Arial" w:cs="Arial"/>
                <w:i/>
                <w:iCs/>
                <w:color w:val="auto"/>
                <w:sz w:val="18"/>
                <w:szCs w:val="18"/>
                <w:lang w:val="en-US"/>
              </w:rPr>
              <w:t>The Vela Lounge</w:t>
            </w:r>
            <w:r w:rsidRPr="1BDF30C4" w:rsidR="4299F58B">
              <w:rPr>
                <w:rFonts w:ascii="Arial" w:hAnsi="Arial" w:cs="Arial"/>
                <w:i/>
                <w:iCs/>
                <w:color w:val="auto"/>
                <w:sz w:val="18"/>
                <w:szCs w:val="18"/>
                <w:lang w:val="en-US"/>
              </w:rPr>
              <w:t>-</w:t>
            </w:r>
            <w:r w:rsidRPr="1BDF30C4">
              <w:rPr>
                <w:rFonts w:ascii="Arial" w:hAnsi="Arial" w:cs="Arial"/>
                <w:color w:val="auto"/>
                <w:sz w:val="18"/>
                <w:szCs w:val="18"/>
                <w:lang w:val="en-US"/>
              </w:rPr>
              <w:t xml:space="preserve"> panoramic skyline views</w:t>
            </w:r>
            <w:r w:rsidRPr="1BDF30C4" w:rsidR="1E41ACFF">
              <w:rPr>
                <w:rFonts w:ascii="Arial" w:hAnsi="Arial" w:cs="Arial"/>
                <w:color w:val="auto"/>
                <w:sz w:val="18"/>
                <w:szCs w:val="18"/>
                <w:lang w:val="en-US"/>
              </w:rPr>
              <w:t>,</w:t>
            </w:r>
            <w:r w:rsidRPr="1BDF30C4">
              <w:rPr>
                <w:rFonts w:ascii="Arial" w:hAnsi="Arial" w:cs="Arial"/>
                <w:color w:val="auto"/>
                <w:sz w:val="18"/>
                <w:szCs w:val="18"/>
                <w:lang w:val="en-US"/>
              </w:rPr>
              <w:t xml:space="preserve"> flexible spaces for business gatherings, private events and bespoke celebrations</w:t>
            </w:r>
          </w:p>
          <w:p w:rsidRPr="00D2722B" w:rsidR="07B9FA79" w:rsidP="1EFB818F" w:rsidRDefault="51F9F007" w14:paraId="5226DC49" w14:textId="13909523">
            <w:pPr>
              <w:pStyle w:val="BasicParagraph"/>
              <w:spacing w:line="240" w:lineRule="auto"/>
              <w:jc w:val="both"/>
              <w:rPr>
                <w:rFonts w:ascii="Arial" w:hAnsi="Arial" w:cs="Arial"/>
                <w:color w:val="auto"/>
                <w:sz w:val="18"/>
                <w:szCs w:val="18"/>
                <w:lang w:val="en-US"/>
              </w:rPr>
            </w:pPr>
            <w:r w:rsidRPr="1BDF30C4">
              <w:rPr>
                <w:rFonts w:ascii="Arial" w:hAnsi="Arial" w:cs="Arial"/>
                <w:i/>
                <w:iCs/>
                <w:color w:val="auto"/>
                <w:sz w:val="18"/>
                <w:szCs w:val="18"/>
                <w:lang w:val="en-US"/>
              </w:rPr>
              <w:t>Ethereal Lobby Lounge</w:t>
            </w:r>
            <w:r w:rsidRPr="1BDF30C4" w:rsidR="7701E67A">
              <w:rPr>
                <w:rFonts w:ascii="Arial" w:hAnsi="Arial" w:cs="Arial"/>
                <w:i/>
                <w:iCs/>
                <w:color w:val="auto"/>
                <w:sz w:val="18"/>
                <w:szCs w:val="18"/>
                <w:lang w:val="en-US"/>
              </w:rPr>
              <w:t>-</w:t>
            </w:r>
            <w:r w:rsidRPr="1BDF30C4">
              <w:rPr>
                <w:rFonts w:ascii="Arial" w:hAnsi="Arial" w:cs="Arial"/>
                <w:i/>
                <w:iCs/>
                <w:color w:val="auto"/>
                <w:sz w:val="18"/>
                <w:szCs w:val="18"/>
                <w:lang w:val="en-US"/>
              </w:rPr>
              <w:t xml:space="preserve"> </w:t>
            </w:r>
            <w:r w:rsidRPr="1BDF30C4">
              <w:rPr>
                <w:rFonts w:ascii="Arial" w:hAnsi="Arial" w:cs="Arial"/>
                <w:color w:val="auto"/>
                <w:sz w:val="18"/>
                <w:szCs w:val="18"/>
                <w:lang w:val="en-US"/>
              </w:rPr>
              <w:t>jade-inspired design elements</w:t>
            </w:r>
            <w:r w:rsidRPr="1BDF30C4" w:rsidR="3901F6DE">
              <w:rPr>
                <w:rFonts w:ascii="Arial" w:hAnsi="Arial" w:cs="Arial"/>
                <w:color w:val="auto"/>
                <w:sz w:val="18"/>
                <w:szCs w:val="18"/>
                <w:lang w:val="en-US"/>
              </w:rPr>
              <w:t xml:space="preserve">, </w:t>
            </w:r>
            <w:r w:rsidRPr="1BDF30C4">
              <w:rPr>
                <w:rFonts w:ascii="Arial" w:hAnsi="Arial" w:cs="Arial"/>
                <w:color w:val="auto"/>
                <w:sz w:val="18"/>
                <w:szCs w:val="18"/>
                <w:lang w:val="en-US"/>
              </w:rPr>
              <w:t>elevated city views, relaxation and social occasions</w:t>
            </w:r>
          </w:p>
        </w:tc>
      </w:tr>
      <w:tr w:rsidRPr="00F752C0" w:rsidR="00F752C0" w:rsidTr="110A480F" w14:paraId="128649AF"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1E9D5822" w14:textId="49A0C3C0">
            <w:pPr>
              <w:rPr>
                <w:rFonts w:ascii="Arial" w:hAnsi="Arial" w:eastAsia="Arial" w:cs="Arial"/>
                <w:sz w:val="18"/>
                <w:szCs w:val="18"/>
              </w:rPr>
            </w:pPr>
            <w:r w:rsidRPr="40E96381">
              <w:rPr>
                <w:rFonts w:ascii="Arial" w:hAnsi="Arial" w:eastAsia="Arial" w:cs="Arial"/>
                <w:b/>
                <w:bCs/>
                <w:sz w:val="18"/>
                <w:szCs w:val="18"/>
              </w:rPr>
              <w:t>Wellness &amp; Leisure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2722B" w:rsidR="07B9FA79" w:rsidP="40E96381" w:rsidRDefault="42E25B51" w14:paraId="7BD6ADBE" w14:textId="60C8C2D0">
            <w:pPr>
              <w:rPr>
                <w:rFonts w:ascii="Arial" w:hAnsi="Arial" w:eastAsia="Arial" w:cs="Arial"/>
                <w:sz w:val="18"/>
                <w:szCs w:val="18"/>
              </w:rPr>
            </w:pPr>
            <w:r w:rsidRPr="40E96381">
              <w:rPr>
                <w:rFonts w:ascii="Arial" w:hAnsi="Arial" w:eastAsia="Arial" w:cs="Arial"/>
                <w:sz w:val="18"/>
                <w:szCs w:val="18"/>
              </w:rPr>
              <w:t>SPA</w:t>
            </w:r>
            <w:r w:rsidRPr="40E96381" w:rsidR="003DDE95">
              <w:rPr>
                <w:rFonts w:ascii="Arial" w:hAnsi="Arial" w:eastAsia="Arial" w:cs="Arial"/>
                <w:sz w:val="18"/>
                <w:szCs w:val="18"/>
              </w:rPr>
              <w:t>,</w:t>
            </w:r>
            <w:r w:rsidRPr="40E96381">
              <w:rPr>
                <w:rFonts w:ascii="Arial" w:hAnsi="Arial" w:eastAsia="Arial" w:cs="Arial"/>
                <w:sz w:val="18"/>
                <w:szCs w:val="18"/>
              </w:rPr>
              <w:t xml:space="preserve"> Fitness center, swimming pool</w:t>
            </w:r>
          </w:p>
        </w:tc>
      </w:tr>
      <w:tr w:rsidRPr="00F752C0" w:rsidR="00F752C0" w:rsidTr="110A480F" w14:paraId="0D9BAE4B"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7032E158" w14:textId="308A4C3B">
            <w:pPr>
              <w:rPr>
                <w:rFonts w:ascii="Arial" w:hAnsi="Arial" w:eastAsia="Arial" w:cs="Arial"/>
                <w:sz w:val="18"/>
                <w:szCs w:val="18"/>
              </w:rPr>
            </w:pPr>
            <w:r w:rsidRPr="40E96381">
              <w:rPr>
                <w:rFonts w:ascii="Arial" w:hAnsi="Arial" w:eastAsia="Arial" w:cs="Arial"/>
                <w:b/>
                <w:bCs/>
                <w:sz w:val="18"/>
                <w:szCs w:val="18"/>
              </w:rPr>
              <w:t>Meetings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36356ED9" w:rsidRDefault="5E2591DD" w14:paraId="34785AED" w14:textId="40331DC8">
            <w:pPr>
              <w:pStyle w:val="BasicParagraph"/>
              <w:spacing w:line="240" w:lineRule="auto"/>
              <w:jc w:val="both"/>
              <w:rPr>
                <w:rFonts w:ascii="Arial" w:hAnsi="Arial" w:cs="Arial"/>
                <w:color w:val="auto"/>
                <w:sz w:val="18"/>
                <w:szCs w:val="18"/>
                <w:lang w:val="en-US"/>
              </w:rPr>
            </w:pPr>
            <w:r w:rsidRPr="4CC299DF">
              <w:rPr>
                <w:rFonts w:ascii="Arial" w:hAnsi="Arial" w:cs="Arial"/>
                <w:color w:val="auto"/>
                <w:sz w:val="18"/>
                <w:szCs w:val="18"/>
                <w:lang w:val="en-US"/>
              </w:rPr>
              <w:t xml:space="preserve">2 ballrooms: 322 and 280 </w:t>
            </w:r>
            <w:r w:rsidRPr="1384608F">
              <w:rPr>
                <w:rFonts w:ascii="Arial" w:hAnsi="Arial" w:eastAsia="Arial" w:cs="Arial"/>
                <w:sz w:val="18"/>
                <w:szCs w:val="18"/>
              </w:rPr>
              <w:t>m</w:t>
            </w:r>
            <w:r w:rsidRPr="56F794E4">
              <w:rPr>
                <w:rFonts w:ascii="Arial" w:hAnsi="Arial" w:eastAsia="Arial" w:cs="Arial"/>
                <w:sz w:val="18"/>
                <w:szCs w:val="18"/>
              </w:rPr>
              <w:t xml:space="preserve">², </w:t>
            </w:r>
            <w:r w:rsidRPr="4CC299DF">
              <w:rPr>
                <w:rFonts w:ascii="Arial" w:hAnsi="Arial" w:cs="Arial"/>
                <w:color w:val="auto"/>
                <w:sz w:val="18"/>
                <w:szCs w:val="18"/>
                <w:lang w:val="en-US"/>
              </w:rPr>
              <w:t>advanced audiovisual technology, professional events team, catering to international conferences, exhibitions and bespoke banquets of varying scales</w:t>
            </w:r>
          </w:p>
        </w:tc>
      </w:tr>
      <w:tr w:rsidRPr="00F752C0" w:rsidR="00F752C0" w:rsidTr="110A480F" w14:paraId="67A45DD9"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1A81983C" w14:textId="09BF2115">
            <w:pPr>
              <w:rPr>
                <w:rFonts w:ascii="Arial" w:hAnsi="Arial" w:eastAsia="Arial" w:cs="Arial"/>
                <w:sz w:val="18"/>
                <w:szCs w:val="18"/>
              </w:rPr>
            </w:pPr>
            <w:r w:rsidRPr="40E96381">
              <w:rPr>
                <w:rFonts w:ascii="Arial" w:hAnsi="Arial" w:eastAsia="Arial" w:cs="Arial"/>
                <w:b/>
                <w:bCs/>
                <w:sz w:val="18"/>
                <w:szCs w:val="18"/>
              </w:rPr>
              <w:t>Best for</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6BC72B1E" w14:textId="57898B75">
            <w:pPr>
              <w:rPr>
                <w:rFonts w:ascii="Arial" w:hAnsi="Arial" w:eastAsia="Arial" w:cs="Arial"/>
                <w:sz w:val="18"/>
                <w:szCs w:val="18"/>
              </w:rPr>
            </w:pPr>
            <w:r w:rsidRPr="40E96381">
              <w:rPr>
                <w:rFonts w:ascii="Arial" w:hAnsi="Arial" w:eastAsia="Arial" w:cs="Arial"/>
                <w:sz w:val="18"/>
                <w:szCs w:val="18"/>
              </w:rPr>
              <w:t xml:space="preserve">Business /MICE + surf </w:t>
            </w:r>
          </w:p>
        </w:tc>
      </w:tr>
      <w:tr w:rsidRPr="00F752C0" w:rsidR="00F752C0" w:rsidTr="110A480F" w14:paraId="787F093D"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106213BA" w14:textId="2B8B72EC">
            <w:pPr>
              <w:rPr>
                <w:rFonts w:ascii="Arial" w:hAnsi="Arial" w:eastAsia="Arial" w:cs="Arial"/>
                <w:sz w:val="18"/>
                <w:szCs w:val="18"/>
              </w:rPr>
            </w:pPr>
            <w:r w:rsidRPr="40E96381">
              <w:rPr>
                <w:rFonts w:ascii="Arial" w:hAnsi="Arial" w:eastAsia="Arial" w:cs="Arial"/>
                <w:b/>
                <w:bCs/>
                <w:sz w:val="18"/>
                <w:szCs w:val="18"/>
              </w:rPr>
              <w:t>Key features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B46ED3" w:rsidR="00B46ED3" w:rsidP="40E96381" w:rsidRDefault="03F2DEF8" w14:paraId="55C05597" w14:textId="02BC4636">
            <w:pPr>
              <w:rPr>
                <w:rFonts w:ascii="Arial" w:hAnsi="Arial" w:eastAsia="Arial" w:cs="Arial"/>
                <w:sz w:val="18"/>
                <w:szCs w:val="18"/>
              </w:rPr>
            </w:pPr>
            <w:r w:rsidRPr="40E96381">
              <w:rPr>
                <w:rFonts w:ascii="Arial" w:hAnsi="Arial" w:eastAsia="Arial" w:cs="Arial"/>
                <w:sz w:val="18"/>
                <w:szCs w:val="18"/>
              </w:rPr>
              <w:t xml:space="preserve">The first Radisson Collection hotel in Southwest China standing atop a landmark on Tianfu Avenue. Radisson Collection Hotel, Hi-Tech Zone Chengdu, the first Radisson Collection hotel in Southwest China, is perched in the Cloud Tower of China-Europe Center, a landmark building on Tianfu Avenue. Inspired by snow-capped mountains, it creates an elegant high-end property that integrates European grace with Sichuan cultural charm. </w:t>
            </w:r>
          </w:p>
          <w:p w:rsidRPr="00F752C0" w:rsidR="07B9FA79" w:rsidP="40E96381" w:rsidRDefault="03F2DEF8" w14:paraId="3886D34F" w14:textId="515176F4">
            <w:pPr>
              <w:rPr>
                <w:rFonts w:ascii="Arial" w:hAnsi="Arial" w:eastAsia="Arial" w:cs="Arial"/>
                <w:sz w:val="18"/>
                <w:szCs w:val="18"/>
              </w:rPr>
            </w:pPr>
            <w:r w:rsidRPr="40E96381">
              <w:rPr>
                <w:rFonts w:ascii="Arial" w:hAnsi="Arial" w:eastAsia="Arial" w:cs="Arial"/>
                <w:sz w:val="18"/>
                <w:szCs w:val="18"/>
              </w:rPr>
              <w:t>Serving as a key functional complement to the Business &amp; Innovation Centre for China-Europe Cooperation (CCEC), the hotel relies on its core role as a functional platform for foreign exchanges in Western China, as well as its key functions as a center for European exchanges, services and trade. It is committed to becoming a new benchmark for foreign-related services and a new window for external exchanges.</w:t>
            </w:r>
          </w:p>
        </w:tc>
      </w:tr>
      <w:tr w:rsidRPr="00F752C0" w:rsidR="00F752C0" w:rsidTr="110A480F" w14:paraId="10BB8801"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6C565734" w14:textId="597CB7F3">
            <w:pPr>
              <w:rPr>
                <w:rFonts w:ascii="Arial" w:hAnsi="Arial" w:eastAsia="Arial" w:cs="Arial"/>
                <w:sz w:val="18"/>
                <w:szCs w:val="18"/>
              </w:rPr>
            </w:pPr>
            <w:r w:rsidRPr="40E96381">
              <w:rPr>
                <w:rFonts w:ascii="Arial" w:hAnsi="Arial" w:eastAsia="Arial" w:cs="Arial"/>
                <w:b/>
                <w:bCs/>
                <w:sz w:val="18"/>
                <w:szCs w:val="18"/>
              </w:rPr>
              <w:t>Sustainability</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2B4E782F" w14:paraId="4ED5C1C9" w14:textId="11FA9DBE">
            <w:r w:rsidRPr="0303C91B">
              <w:rPr>
                <w:rFonts w:ascii="Arial" w:hAnsi="Arial" w:eastAsia="Arial" w:cs="Arial"/>
                <w:sz w:val="18"/>
                <w:szCs w:val="18"/>
              </w:rPr>
              <w:t>LED lighting throughout all areas, with motion sensors in stairways, daylight dimming, and time</w:t>
            </w:r>
            <w:r w:rsidR="003DDE95">
              <w:noBreakHyphen/>
            </w:r>
            <w:r w:rsidRPr="0303C91B">
              <w:rPr>
                <w:rFonts w:ascii="Arial" w:hAnsi="Arial" w:eastAsia="Arial" w:cs="Arial"/>
                <w:sz w:val="18"/>
                <w:szCs w:val="18"/>
              </w:rPr>
              <w:t>zone controls for lobbies/banquet halls.</w:t>
            </w:r>
            <w:r w:rsidR="003DDE95">
              <w:br/>
            </w:r>
            <w:r w:rsidRPr="0303C91B">
              <w:rPr>
                <w:rFonts w:ascii="Arial" w:hAnsi="Arial" w:eastAsia="Arial" w:cs="Arial"/>
                <w:sz w:val="18"/>
                <w:szCs w:val="18"/>
              </w:rPr>
              <w:t>Smart room power – key</w:t>
            </w:r>
            <w:r w:rsidR="003DDE95">
              <w:noBreakHyphen/>
            </w:r>
            <w:r w:rsidRPr="0303C91B">
              <w:rPr>
                <w:rFonts w:ascii="Arial" w:hAnsi="Arial" w:eastAsia="Arial" w:cs="Arial"/>
                <w:sz w:val="18"/>
                <w:szCs w:val="18"/>
              </w:rPr>
              <w:t>card + infrared occupancy sensors cut power when guests leave; always</w:t>
            </w:r>
            <w:r w:rsidR="003DDE95">
              <w:noBreakHyphen/>
            </w:r>
            <w:r w:rsidRPr="0303C91B">
              <w:rPr>
                <w:rFonts w:ascii="Arial" w:hAnsi="Arial" w:eastAsia="Arial" w:cs="Arial"/>
                <w:sz w:val="18"/>
                <w:szCs w:val="18"/>
              </w:rPr>
              <w:t>on outlets for fridge/safe.</w:t>
            </w:r>
          </w:p>
        </w:tc>
      </w:tr>
      <w:tr w:rsidRPr="00F752C0" w:rsidR="00F752C0" w:rsidTr="110A480F" w14:paraId="5C8FAD68"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7589DA69" w14:textId="0DD484DB">
            <w:pPr>
              <w:rPr>
                <w:rFonts w:ascii="Arial" w:hAnsi="Arial" w:eastAsia="Arial" w:cs="Arial"/>
                <w:sz w:val="18"/>
                <w:szCs w:val="18"/>
              </w:rPr>
            </w:pPr>
            <w:r w:rsidRPr="40E96381">
              <w:rPr>
                <w:rFonts w:ascii="Arial" w:hAnsi="Arial" w:eastAsia="Arial" w:cs="Arial"/>
                <w:b/>
                <w:bCs/>
                <w:sz w:val="18"/>
                <w:szCs w:val="18"/>
              </w:rPr>
              <w:t>Booking URL</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71C649EF" w14:paraId="1C98D96F" w14:textId="7CF5E0C2">
            <w:pPr>
              <w:rPr>
                <w:rFonts w:ascii="Arial" w:hAnsi="Arial" w:eastAsia="Arial" w:cs="Arial"/>
                <w:sz w:val="18"/>
                <w:szCs w:val="18"/>
              </w:rPr>
            </w:pPr>
            <w:r w:rsidRPr="10BE6337">
              <w:rPr>
                <w:rFonts w:ascii="Arial" w:hAnsi="Arial" w:cs="Arial"/>
                <w:sz w:val="18"/>
                <w:szCs w:val="18"/>
              </w:rPr>
              <w:t>Radisson Collection Hotel, Hi-Tech Zone Chengdu</w:t>
            </w:r>
            <w:r w:rsidRPr="40E96381" w:rsidR="003DDE95">
              <w:rPr>
                <w:rFonts w:ascii="Arial" w:hAnsi="Arial" w:eastAsia="Arial" w:cs="Arial"/>
                <w:sz w:val="18"/>
                <w:szCs w:val="18"/>
              </w:rPr>
              <w:t xml:space="preserve"> on </w:t>
            </w:r>
            <w:hyperlink r:id="rId12">
              <w:r w:rsidRPr="40E96381" w:rsidR="003DDE95">
                <w:rPr>
                  <w:rStyle w:val="Hyperlink"/>
                  <w:rFonts w:ascii="Arial" w:hAnsi="Arial" w:eastAsia="Arial" w:cs="Arial"/>
                  <w:sz w:val="18"/>
                  <w:szCs w:val="18"/>
                </w:rPr>
                <w:t>RadissonHotels.com</w:t>
              </w:r>
            </w:hyperlink>
          </w:p>
        </w:tc>
      </w:tr>
      <w:tr w:rsidRPr="00F752C0" w:rsidR="07B9FA79" w:rsidTr="110A480F" w14:paraId="446BF303"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110A480F" w:rsidRDefault="003DDE95" w14:paraId="6AC383ED" w14:textId="1D90692D">
            <w:pPr>
              <w:rPr>
                <w:rFonts w:ascii="Arial" w:hAnsi="Arial" w:eastAsia="Arial" w:cs="Arial"/>
                <w:b w:val="1"/>
                <w:bCs w:val="1"/>
                <w:sz w:val="18"/>
                <w:szCs w:val="18"/>
              </w:rPr>
            </w:pPr>
            <w:r w:rsidRPr="110A480F" w:rsidR="003DDE95">
              <w:rPr>
                <w:rFonts w:ascii="Arial" w:hAnsi="Arial" w:eastAsia="Arial" w:cs="Arial"/>
                <w:b w:val="1"/>
                <w:bCs w:val="1"/>
                <w:sz w:val="18"/>
                <w:szCs w:val="18"/>
              </w:rPr>
              <w:t>Media assets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F752C0" w:rsidR="07B9FA79" w:rsidP="40E96381" w:rsidRDefault="003DDE95" w14:paraId="25A45451" w14:textId="2FED774C">
            <w:pPr>
              <w:rPr>
                <w:rFonts w:ascii="Arial" w:hAnsi="Arial" w:cs="Arial"/>
                <w:sz w:val="18"/>
                <w:szCs w:val="18"/>
              </w:rPr>
            </w:pPr>
            <w:r w:rsidRPr="40E96381">
              <w:rPr>
                <w:rFonts w:ascii="Arial" w:hAnsi="Arial" w:eastAsia="Arial" w:cs="Arial"/>
                <w:sz w:val="18"/>
                <w:szCs w:val="18"/>
              </w:rPr>
              <w:t xml:space="preserve">Download high-res images of </w:t>
            </w:r>
            <w:hyperlink r:id="rId13">
              <w:r w:rsidRPr="40E96381" w:rsidR="2AE05B21">
                <w:rPr>
                  <w:rStyle w:val="Hyperlink"/>
                  <w:rFonts w:ascii="Arial" w:hAnsi="Arial" w:cs="Arial"/>
                  <w:sz w:val="18"/>
                  <w:szCs w:val="18"/>
                </w:rPr>
                <w:t>Radisson Collection Hotel, Hi-Tech Zone Chengdu</w:t>
              </w:r>
            </w:hyperlink>
          </w:p>
        </w:tc>
      </w:tr>
    </w:tbl>
    <w:p w:rsidRPr="00F752C0" w:rsidR="00695518" w:rsidP="40E96381" w:rsidRDefault="00695518" w14:paraId="1B9E8F90" w14:textId="599BC3AB">
      <w:pPr>
        <w:rPr>
          <w:rFonts w:ascii="Cambria" w:hAnsi="Cambria" w:eastAsia="Cambria" w:cs="Cambria"/>
          <w:sz w:val="18"/>
          <w:szCs w:val="18"/>
        </w:rPr>
      </w:pPr>
    </w:p>
    <w:p w:rsidRPr="00F752C0" w:rsidR="00695518" w:rsidP="40E96381" w:rsidRDefault="4BC1581F" w14:paraId="13CF079C" w14:textId="3914764E">
      <w:pPr>
        <w:rPr>
          <w:rFonts w:ascii="Arial" w:hAnsi="Arial" w:eastAsia="Arial" w:cs="Arial"/>
          <w:sz w:val="20"/>
          <w:szCs w:val="20"/>
        </w:rPr>
      </w:pPr>
      <w:r w:rsidRPr="40E96381">
        <w:rPr>
          <w:rFonts w:ascii="Arial" w:hAnsi="Arial" w:eastAsia="Arial" w:cs="Arial"/>
          <w:sz w:val="20"/>
          <w:szCs w:val="20"/>
        </w:rPr>
        <w:t> </w:t>
      </w:r>
    </w:p>
    <w:p w:rsidRPr="00F752C0" w:rsidR="00695518" w:rsidP="40E96381" w:rsidRDefault="4BC1581F" w14:paraId="2113B4C2" w14:textId="0ACE4B29">
      <w:pPr>
        <w:rPr>
          <w:rFonts w:ascii="Arial" w:hAnsi="Arial" w:eastAsia="Arial" w:cs="Arial"/>
          <w:sz w:val="20"/>
          <w:szCs w:val="20"/>
          <w:u w:val="single"/>
        </w:rPr>
      </w:pPr>
      <w:r w:rsidRPr="40E96381">
        <w:rPr>
          <w:rFonts w:ascii="Arial" w:hAnsi="Arial" w:eastAsia="Arial" w:cs="Arial"/>
          <w:sz w:val="20"/>
          <w:szCs w:val="20"/>
          <w:u w:val="single"/>
        </w:rPr>
        <w:t>MEDIA CONTACTS</w:t>
      </w:r>
    </w:p>
    <w:p w:rsidRPr="00F752C0" w:rsidR="00695518" w:rsidP="40E96381" w:rsidRDefault="00695518" w14:paraId="1BF757A5" w14:textId="17CCABC6">
      <w:pPr>
        <w:spacing w:line="259" w:lineRule="auto"/>
        <w:rPr>
          <w:rFonts w:ascii="Arial" w:hAnsi="Arial" w:eastAsia="Arial" w:cs="Arial"/>
          <w:sz w:val="20"/>
          <w:szCs w:val="20"/>
          <w:u w:val="single"/>
        </w:rPr>
      </w:pPr>
    </w:p>
    <w:p w:rsidRPr="00F752C0" w:rsidR="00695518" w:rsidP="40E96381" w:rsidRDefault="75EE8ED0" w14:paraId="4DDBB381" w14:textId="1ADCD6EA">
      <w:pPr>
        <w:spacing w:line="259" w:lineRule="auto"/>
        <w:jc w:val="both"/>
        <w:rPr>
          <w:rFonts w:ascii="Arial" w:hAnsi="Arial" w:eastAsia="Arial" w:cs="Arial"/>
          <w:color w:val="000000" w:themeColor="text1"/>
          <w:sz w:val="20"/>
          <w:szCs w:val="20"/>
        </w:rPr>
      </w:pPr>
      <w:r w:rsidRPr="40E96381">
        <w:rPr>
          <w:rFonts w:ascii="Arial" w:hAnsi="Arial" w:eastAsia="Arial" w:cs="Arial"/>
          <w:b/>
          <w:bCs/>
          <w:color w:val="000000" w:themeColor="text1"/>
          <w:sz w:val="20"/>
          <w:szCs w:val="20"/>
        </w:rPr>
        <w:t>Heléna Fernandez Rivera</w:t>
      </w:r>
      <w:r w:rsidRPr="40E96381">
        <w:rPr>
          <w:rFonts w:ascii="Arial" w:hAnsi="Arial" w:eastAsia="Arial" w:cs="Arial"/>
          <w:color w:val="000000" w:themeColor="text1"/>
          <w:sz w:val="20"/>
          <w:szCs w:val="20"/>
        </w:rPr>
        <w:t>, Global Consumer PR Manager, Radisson Hotel Group</w:t>
      </w:r>
    </w:p>
    <w:p w:rsidRPr="00F752C0" w:rsidR="00695518" w:rsidP="40E96381" w:rsidRDefault="75EE8ED0" w14:paraId="6F3A613A" w14:textId="695AEE0E">
      <w:pPr>
        <w:spacing w:line="259" w:lineRule="auto"/>
        <w:jc w:val="both"/>
        <w:rPr>
          <w:rFonts w:ascii="Arial" w:hAnsi="Arial" w:eastAsia="Arial" w:cs="Arial"/>
          <w:color w:val="000000" w:themeColor="text1"/>
          <w:sz w:val="20"/>
          <w:szCs w:val="20"/>
        </w:rPr>
      </w:pPr>
      <w:hyperlink r:id="rId14">
        <w:r w:rsidRPr="40E96381">
          <w:rPr>
            <w:rStyle w:val="Hyperlink"/>
            <w:rFonts w:ascii="Arial" w:hAnsi="Arial" w:eastAsia="Arial" w:cs="Arial"/>
            <w:sz w:val="20"/>
            <w:szCs w:val="20"/>
          </w:rPr>
          <w:t>helena.fernandez@radissonhotels.com</w:t>
        </w:r>
      </w:hyperlink>
    </w:p>
    <w:p w:rsidRPr="00F752C0" w:rsidR="00695518" w:rsidP="40E96381" w:rsidRDefault="00695518" w14:paraId="1186B091" w14:textId="6D2949A7">
      <w:pPr>
        <w:pStyle w:val="BasicParagraph"/>
        <w:rPr>
          <w:rFonts w:ascii="Arial" w:hAnsi="Arial" w:cs="Arial"/>
          <w:color w:val="auto"/>
          <w:sz w:val="20"/>
          <w:szCs w:val="20"/>
          <w:lang w:val="en-US"/>
        </w:rPr>
      </w:pPr>
    </w:p>
    <w:p w:rsidRPr="00F752C0" w:rsidR="00695518" w:rsidP="40E96381" w:rsidRDefault="648A7CAF" w14:paraId="5A726C87" w14:textId="77777777">
      <w:pPr>
        <w:pStyle w:val="BasicParagraph"/>
        <w:rPr>
          <w:rFonts w:ascii="Arial" w:hAnsi="Arial" w:cs="Arial"/>
          <w:color w:val="auto"/>
          <w:sz w:val="20"/>
          <w:szCs w:val="20"/>
          <w:lang w:val="en-US"/>
        </w:rPr>
      </w:pPr>
      <w:r w:rsidRPr="40E96381">
        <w:rPr>
          <w:rFonts w:ascii="Arial" w:hAnsi="Arial" w:cs="Arial"/>
          <w:b/>
          <w:bCs/>
          <w:color w:val="auto"/>
          <w:sz w:val="20"/>
          <w:szCs w:val="20"/>
          <w:lang w:val="en-US"/>
        </w:rPr>
        <w:t>Violet Wang</w:t>
      </w:r>
      <w:r w:rsidRPr="40E96381">
        <w:rPr>
          <w:rFonts w:ascii="Arial" w:hAnsi="Arial" w:cs="Arial"/>
          <w:color w:val="auto"/>
          <w:sz w:val="20"/>
          <w:szCs w:val="20"/>
          <w:lang w:val="en-US"/>
        </w:rPr>
        <w:t>, Assistant Director of Marketing and Communications</w:t>
      </w:r>
    </w:p>
    <w:p w:rsidRPr="00F752C0" w:rsidR="00695518" w:rsidP="40E96381" w:rsidRDefault="648A7CAF" w14:paraId="6C08B49E" w14:textId="58D168DC">
      <w:pPr>
        <w:pStyle w:val="BasicParagraph"/>
        <w:spacing w:line="240" w:lineRule="auto"/>
      </w:pPr>
      <w:hyperlink w:history="1" r:id="rId15">
        <w:r w:rsidRPr="40E96381">
          <w:rPr>
            <w:rStyle w:val="Hyperlink"/>
            <w:rFonts w:ascii="Arial" w:hAnsi="Arial" w:cs="Arial"/>
            <w:sz w:val="20"/>
            <w:szCs w:val="20"/>
            <w:lang w:val="en-US"/>
          </w:rPr>
          <w:t>violet.wang@jjrhotels.com</w:t>
        </w:r>
      </w:hyperlink>
    </w:p>
    <w:p w:rsidRPr="00F752C0" w:rsidR="00695518" w:rsidP="40E96381" w:rsidRDefault="00695518" w14:paraId="6332A780" w14:textId="2EEF77FC">
      <w:pPr>
        <w:pStyle w:val="BasicParagraph"/>
        <w:spacing w:line="240" w:lineRule="auto"/>
        <w:rPr>
          <w:rFonts w:ascii="Arial" w:hAnsi="Arial" w:cs="Arial"/>
          <w:sz w:val="20"/>
          <w:szCs w:val="20"/>
          <w:lang w:val="en-US"/>
        </w:rPr>
      </w:pPr>
    </w:p>
    <w:p w:rsidRPr="00F752C0" w:rsidR="00695518" w:rsidP="40E96381" w:rsidRDefault="00695518" w14:paraId="1C5137B2" w14:textId="05A36E5B">
      <w:pPr>
        <w:spacing w:line="259" w:lineRule="auto"/>
        <w:jc w:val="both"/>
        <w:rPr>
          <w:rFonts w:ascii="Arial" w:hAnsi="Arial" w:eastAsia="Arial" w:cs="Arial"/>
          <w:sz w:val="22"/>
          <w:szCs w:val="22"/>
        </w:rPr>
      </w:pPr>
    </w:p>
    <w:p w:rsidRPr="00F752C0" w:rsidR="00695518" w:rsidP="40E96381" w:rsidRDefault="4C9E9DC6" w14:paraId="1BF9B29C" w14:textId="0D37BB3C">
      <w:pPr>
        <w:jc w:val="both"/>
        <w:rPr>
          <w:rFonts w:ascii="Arial" w:hAnsi="Arial" w:eastAsia="Arial" w:cs="Arial"/>
          <w:color w:val="000000" w:themeColor="text1"/>
          <w:sz w:val="20"/>
          <w:szCs w:val="20"/>
        </w:rPr>
      </w:pPr>
      <w:r w:rsidRPr="40E96381">
        <w:rPr>
          <w:rFonts w:ascii="Arial" w:hAnsi="Arial" w:eastAsia="Arial" w:cs="Arial"/>
          <w:color w:val="000000" w:themeColor="text1"/>
          <w:sz w:val="20"/>
          <w:szCs w:val="20"/>
          <w:u w:val="single"/>
        </w:rPr>
        <w:t>ABOUT RADISSON HOTEL GROUP</w:t>
      </w:r>
    </w:p>
    <w:p w:rsidRPr="00F752C0" w:rsidR="00695518" w:rsidP="40E96381" w:rsidRDefault="00695518" w14:paraId="3A94008A" w14:textId="2173F94E">
      <w:pPr>
        <w:jc w:val="both"/>
        <w:rPr>
          <w:rFonts w:ascii="Arial" w:hAnsi="Arial" w:eastAsia="Arial" w:cs="Arial"/>
          <w:color w:val="000000" w:themeColor="text1"/>
          <w:sz w:val="20"/>
          <w:szCs w:val="20"/>
        </w:rPr>
      </w:pPr>
    </w:p>
    <w:p w:rsidRPr="00F752C0" w:rsidR="00695518" w:rsidP="40E96381" w:rsidRDefault="4C9E9DC6" w14:paraId="784B1CB0" w14:textId="7DEBD1CE">
      <w:pPr>
        <w:jc w:val="both"/>
        <w:rPr>
          <w:rFonts w:ascii="Arial" w:hAnsi="Arial" w:eastAsia="Arial" w:cs="Arial"/>
          <w:color w:val="000000" w:themeColor="text1"/>
          <w:sz w:val="20"/>
          <w:szCs w:val="20"/>
        </w:rPr>
      </w:pPr>
      <w:r w:rsidRPr="40E96381">
        <w:rPr>
          <w:rFonts w:ascii="Arial" w:hAnsi="Arial" w:eastAsia="Arial" w:cs="Arial"/>
          <w:color w:val="000000" w:themeColor="text1"/>
          <w:sz w:val="20"/>
          <w:szCs w:val="20"/>
        </w:rPr>
        <w:t>Radisson Hotel Group is a rapidly expanding international hotel group, operating in EMEA and APAC with more than 1,600 hotels in operation and under development in +100 countries. The Group’s overarching brand promise is Every Moment Matters with a signature Yes I Can! service ethos.</w:t>
      </w:r>
    </w:p>
    <w:p w:rsidRPr="00F752C0" w:rsidR="00695518" w:rsidP="40E96381" w:rsidRDefault="00695518" w14:paraId="48004EF1" w14:textId="53351F44">
      <w:pPr>
        <w:jc w:val="both"/>
        <w:rPr>
          <w:rFonts w:ascii="Arial" w:hAnsi="Arial" w:eastAsia="Arial" w:cs="Arial"/>
          <w:color w:val="000000" w:themeColor="text1"/>
          <w:sz w:val="20"/>
          <w:szCs w:val="20"/>
        </w:rPr>
      </w:pPr>
    </w:p>
    <w:p w:rsidRPr="00F752C0" w:rsidR="00695518" w:rsidP="40E96381" w:rsidRDefault="4C9E9DC6" w14:paraId="02F5AD75" w14:textId="3C0FC613">
      <w:pPr>
        <w:jc w:val="both"/>
        <w:rPr>
          <w:rFonts w:ascii="Arial" w:hAnsi="Arial" w:eastAsia="Arial" w:cs="Arial"/>
          <w:color w:val="000000" w:themeColor="text1"/>
          <w:sz w:val="20"/>
          <w:szCs w:val="20"/>
        </w:rPr>
      </w:pPr>
      <w:r w:rsidRPr="40E96381">
        <w:rPr>
          <w:rFonts w:ascii="Arial" w:hAnsi="Arial" w:eastAsia="Arial" w:cs="Arial"/>
          <w:color w:val="000000" w:themeColor="text1"/>
          <w:sz w:val="20"/>
          <w:szCs w:val="20"/>
        </w:rPr>
        <w:t>Part of Jin Jiang International, 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w:t>
      </w:r>
    </w:p>
    <w:p w:rsidRPr="00F752C0" w:rsidR="00695518" w:rsidP="40E96381" w:rsidRDefault="00695518" w14:paraId="6BEE1D27" w14:textId="667021D1">
      <w:pPr>
        <w:jc w:val="both"/>
        <w:rPr>
          <w:rFonts w:ascii="Arial" w:hAnsi="Arial" w:eastAsia="Arial" w:cs="Arial"/>
          <w:color w:val="000000" w:themeColor="text1"/>
          <w:sz w:val="20"/>
          <w:szCs w:val="20"/>
        </w:rPr>
      </w:pPr>
    </w:p>
    <w:p w:rsidRPr="00F752C0" w:rsidR="00695518" w:rsidP="40E96381" w:rsidRDefault="4C9E9DC6" w14:paraId="270A95D8" w14:textId="7625F75E">
      <w:pPr>
        <w:jc w:val="both"/>
        <w:rPr>
          <w:rFonts w:ascii="Arial" w:hAnsi="Arial" w:eastAsia="Arial" w:cs="Arial"/>
          <w:color w:val="000000" w:themeColor="text1"/>
          <w:sz w:val="20"/>
          <w:szCs w:val="20"/>
        </w:rPr>
      </w:pPr>
      <w:hyperlink r:id="rId16">
        <w:r w:rsidRPr="40E96381">
          <w:rPr>
            <w:rStyle w:val="Hyperlink"/>
            <w:rFonts w:ascii="Arial" w:hAnsi="Arial" w:eastAsia="Arial" w:cs="Arial"/>
            <w:sz w:val="20"/>
            <w:szCs w:val="20"/>
          </w:rPr>
          <w:t>Radisson Rewards</w:t>
        </w:r>
      </w:hyperlink>
      <w:r w:rsidRPr="40E96381">
        <w:rPr>
          <w:rFonts w:ascii="Arial" w:hAnsi="Arial" w:eastAsia="Arial" w:cs="Arial"/>
          <w:color w:val="000000" w:themeColor="text1"/>
          <w:sz w:val="20"/>
          <w:szCs w:val="20"/>
        </w:rPr>
        <w:t xml:space="preserve"> is Radisson Hotel Group’s loyalty program, which delivers an elevated experience that makes Every Moment Matter, counting more than 28 million members. As the most streamlined program in the sector, members enjoy exceptional advantages and can access their benefits from day one across a wide range of hotels in Europe, Middle East, Africa, and Asia Pacific.</w:t>
      </w:r>
    </w:p>
    <w:p w:rsidRPr="00F752C0" w:rsidR="00695518" w:rsidP="40E96381" w:rsidRDefault="4C9E9DC6" w14:paraId="4CE01F43" w14:textId="600800D3">
      <w:pPr>
        <w:jc w:val="both"/>
        <w:rPr>
          <w:rFonts w:ascii="Arial" w:hAnsi="Arial" w:eastAsia="Arial" w:cs="Arial"/>
          <w:color w:val="000000" w:themeColor="text1"/>
          <w:sz w:val="20"/>
          <w:szCs w:val="20"/>
        </w:rPr>
      </w:pPr>
      <w:r w:rsidRPr="40E96381">
        <w:rPr>
          <w:rFonts w:ascii="Arial" w:hAnsi="Arial" w:eastAsia="Arial" w:cs="Arial"/>
          <w:color w:val="000000" w:themeColor="text1"/>
          <w:sz w:val="20"/>
          <w:szCs w:val="20"/>
        </w:rPr>
        <w:t xml:space="preserve"> </w:t>
      </w:r>
    </w:p>
    <w:p w:rsidRPr="00F752C0" w:rsidR="00695518" w:rsidP="40E96381" w:rsidRDefault="4C9E9DC6" w14:paraId="16373786" w14:textId="302C3D20">
      <w:pPr>
        <w:jc w:val="both"/>
        <w:rPr>
          <w:rFonts w:ascii="Arial" w:hAnsi="Arial" w:eastAsia="Arial" w:cs="Arial"/>
          <w:color w:val="000000" w:themeColor="text1"/>
          <w:sz w:val="20"/>
          <w:szCs w:val="20"/>
        </w:rPr>
      </w:pPr>
      <w:hyperlink r:id="rId17">
        <w:r w:rsidRPr="40E96381">
          <w:rPr>
            <w:rStyle w:val="Hyperlink"/>
            <w:rFonts w:ascii="Arial" w:hAnsi="Arial" w:eastAsia="Arial" w:cs="Arial"/>
            <w:sz w:val="20"/>
            <w:szCs w:val="20"/>
          </w:rPr>
          <w:t>Radisson Meetings</w:t>
        </w:r>
      </w:hyperlink>
      <w:r w:rsidRPr="40E96381">
        <w:rPr>
          <w:rFonts w:ascii="Arial" w:hAnsi="Arial" w:eastAsia="Arial" w:cs="Arial"/>
          <w:color w:val="000000" w:themeColor="text1"/>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Pr="00F752C0" w:rsidR="00695518" w:rsidP="40E96381" w:rsidRDefault="00695518" w14:paraId="776C3F08" w14:textId="6D077922">
      <w:pPr>
        <w:jc w:val="both"/>
        <w:rPr>
          <w:rFonts w:ascii="Arial" w:hAnsi="Arial" w:eastAsia="Arial" w:cs="Arial"/>
          <w:color w:val="000000" w:themeColor="text1"/>
          <w:sz w:val="20"/>
          <w:szCs w:val="20"/>
        </w:rPr>
      </w:pPr>
    </w:p>
    <w:p w:rsidRPr="00F752C0" w:rsidR="00695518" w:rsidP="40E96381" w:rsidRDefault="4C9E9DC6" w14:paraId="2C2122D6" w14:textId="1A7765A9">
      <w:pPr>
        <w:jc w:val="both"/>
        <w:rPr>
          <w:rFonts w:ascii="Arial" w:hAnsi="Arial" w:eastAsia="Arial" w:cs="Arial"/>
          <w:color w:val="000000" w:themeColor="text1"/>
          <w:sz w:val="20"/>
          <w:szCs w:val="20"/>
        </w:rPr>
      </w:pPr>
      <w:r w:rsidRPr="40E96381">
        <w:rPr>
          <w:rFonts w:ascii="Arial" w:hAnsi="Arial" w:eastAsia="Arial" w:cs="Arial"/>
          <w:color w:val="000000" w:themeColor="text1"/>
          <w:sz w:val="20"/>
          <w:szCs w:val="20"/>
        </w:rPr>
        <w:t xml:space="preserve">For more information, visit our </w:t>
      </w:r>
      <w:hyperlink r:id="rId18">
        <w:r w:rsidRPr="40E96381">
          <w:rPr>
            <w:rStyle w:val="Hyperlink"/>
            <w:rFonts w:ascii="Arial" w:hAnsi="Arial" w:eastAsia="Arial" w:cs="Arial"/>
            <w:sz w:val="20"/>
            <w:szCs w:val="20"/>
          </w:rPr>
          <w:t>corporate website</w:t>
        </w:r>
      </w:hyperlink>
      <w:r w:rsidRPr="40E96381">
        <w:rPr>
          <w:rFonts w:ascii="Arial" w:hAnsi="Arial" w:eastAsia="Arial" w:cs="Arial"/>
          <w:color w:val="000000" w:themeColor="text1"/>
          <w:sz w:val="20"/>
          <w:szCs w:val="20"/>
        </w:rPr>
        <w:t>. Or connect with Radisson Hotels on:</w:t>
      </w:r>
    </w:p>
    <w:p w:rsidRPr="00F752C0" w:rsidR="00695518" w:rsidP="40E96381" w:rsidRDefault="00695518" w14:paraId="48462A18" w14:textId="2A3F251F">
      <w:pPr>
        <w:jc w:val="both"/>
        <w:rPr>
          <w:rFonts w:ascii="Arial" w:hAnsi="Arial" w:eastAsia="Arial" w:cs="Arial"/>
          <w:color w:val="000000" w:themeColor="text1"/>
          <w:sz w:val="20"/>
          <w:szCs w:val="20"/>
        </w:rPr>
      </w:pPr>
    </w:p>
    <w:p w:rsidRPr="00F752C0" w:rsidR="00695518" w:rsidP="40E96381" w:rsidRDefault="4C9E9DC6" w14:paraId="34A177A2" w14:textId="043D2261">
      <w:pPr>
        <w:jc w:val="both"/>
        <w:rPr>
          <w:rFonts w:ascii="Arial" w:hAnsi="Arial" w:eastAsia="Arial" w:cs="Arial"/>
          <w:color w:val="000000" w:themeColor="text1"/>
          <w:sz w:val="20"/>
          <w:szCs w:val="20"/>
        </w:rPr>
      </w:pPr>
      <w:hyperlink r:id="rId19">
        <w:r w:rsidRPr="40E96381">
          <w:rPr>
            <w:rStyle w:val="Hyperlink"/>
            <w:rFonts w:ascii="Arial" w:hAnsi="Arial" w:eastAsia="Arial" w:cs="Arial"/>
            <w:sz w:val="20"/>
            <w:szCs w:val="20"/>
          </w:rPr>
          <w:t>LinkedIn</w:t>
        </w:r>
      </w:hyperlink>
      <w:r w:rsidRPr="40E96381">
        <w:rPr>
          <w:rFonts w:ascii="Arial" w:hAnsi="Arial" w:eastAsia="Arial" w:cs="Arial"/>
          <w:color w:val="000000" w:themeColor="text1"/>
          <w:sz w:val="20"/>
          <w:szCs w:val="20"/>
        </w:rPr>
        <w:t xml:space="preserve"> | </w:t>
      </w:r>
      <w:hyperlink r:id="rId20">
        <w:r w:rsidRPr="40E96381">
          <w:rPr>
            <w:rStyle w:val="Hyperlink"/>
            <w:rFonts w:ascii="Arial" w:hAnsi="Arial" w:eastAsia="Arial" w:cs="Arial"/>
            <w:sz w:val="20"/>
            <w:szCs w:val="20"/>
          </w:rPr>
          <w:t>TikTok</w:t>
        </w:r>
      </w:hyperlink>
      <w:r w:rsidRPr="40E96381">
        <w:rPr>
          <w:rFonts w:ascii="Arial" w:hAnsi="Arial" w:eastAsia="Arial" w:cs="Arial"/>
          <w:color w:val="000000" w:themeColor="text1"/>
          <w:sz w:val="20"/>
          <w:szCs w:val="20"/>
        </w:rPr>
        <w:t xml:space="preserve"> | </w:t>
      </w:r>
      <w:hyperlink r:id="rId21">
        <w:r w:rsidRPr="40E96381">
          <w:rPr>
            <w:rStyle w:val="Hyperlink"/>
            <w:rFonts w:ascii="Arial" w:hAnsi="Arial" w:eastAsia="Arial" w:cs="Arial"/>
            <w:sz w:val="20"/>
            <w:szCs w:val="20"/>
          </w:rPr>
          <w:t>Instagram</w:t>
        </w:r>
      </w:hyperlink>
      <w:r w:rsidRPr="40E96381">
        <w:rPr>
          <w:rFonts w:ascii="Arial" w:hAnsi="Arial" w:eastAsia="Arial" w:cs="Arial"/>
          <w:color w:val="000000" w:themeColor="text1"/>
          <w:sz w:val="20"/>
          <w:szCs w:val="20"/>
        </w:rPr>
        <w:t xml:space="preserve"> | </w:t>
      </w:r>
      <w:hyperlink r:id="rId22">
        <w:r w:rsidRPr="40E96381">
          <w:rPr>
            <w:rStyle w:val="Hyperlink"/>
            <w:rFonts w:ascii="Arial" w:hAnsi="Arial" w:eastAsia="Arial" w:cs="Arial"/>
            <w:sz w:val="20"/>
            <w:szCs w:val="20"/>
          </w:rPr>
          <w:t>Facebook</w:t>
        </w:r>
      </w:hyperlink>
      <w:r w:rsidRPr="40E96381">
        <w:rPr>
          <w:rFonts w:ascii="Arial" w:hAnsi="Arial" w:eastAsia="Arial" w:cs="Arial"/>
          <w:color w:val="000000" w:themeColor="text1"/>
          <w:sz w:val="20"/>
          <w:szCs w:val="20"/>
        </w:rPr>
        <w:t xml:space="preserve"> | </w:t>
      </w:r>
      <w:hyperlink r:id="rId23">
        <w:r w:rsidRPr="40E96381">
          <w:rPr>
            <w:rStyle w:val="Hyperlink"/>
            <w:rFonts w:ascii="Arial" w:hAnsi="Arial" w:eastAsia="Arial" w:cs="Arial"/>
            <w:sz w:val="20"/>
            <w:szCs w:val="20"/>
          </w:rPr>
          <w:t>YouTube</w:t>
        </w:r>
      </w:hyperlink>
      <w:r w:rsidRPr="40E96381">
        <w:rPr>
          <w:rFonts w:ascii="Arial" w:hAnsi="Arial" w:eastAsia="Arial" w:cs="Arial"/>
          <w:color w:val="000000" w:themeColor="text1"/>
          <w:sz w:val="20"/>
          <w:szCs w:val="20"/>
        </w:rPr>
        <w:t xml:space="preserve"> | </w:t>
      </w:r>
      <w:hyperlink r:id="rId24">
        <w:r w:rsidRPr="40E96381">
          <w:rPr>
            <w:rStyle w:val="Hyperlink"/>
            <w:rFonts w:ascii="Arial" w:hAnsi="Arial" w:eastAsia="Arial" w:cs="Arial"/>
            <w:sz w:val="20"/>
            <w:szCs w:val="20"/>
          </w:rPr>
          <w:t>WhatsApp</w:t>
        </w:r>
      </w:hyperlink>
      <w:r w:rsidRPr="40E96381">
        <w:rPr>
          <w:rFonts w:ascii="Arial" w:hAnsi="Arial" w:eastAsia="Arial" w:cs="Arial"/>
          <w:color w:val="000000" w:themeColor="text1"/>
          <w:sz w:val="20"/>
          <w:szCs w:val="20"/>
        </w:rPr>
        <w:t xml:space="preserve"> | </w:t>
      </w:r>
      <w:hyperlink r:id="rId25">
        <w:r w:rsidRPr="40E96381">
          <w:rPr>
            <w:rStyle w:val="Hyperlink"/>
            <w:rFonts w:ascii="Arial" w:hAnsi="Arial" w:eastAsia="Arial" w:cs="Arial"/>
            <w:sz w:val="20"/>
            <w:szCs w:val="20"/>
          </w:rPr>
          <w:t>X</w:t>
        </w:r>
      </w:hyperlink>
    </w:p>
    <w:p w:rsidRPr="00F752C0" w:rsidR="00695518" w:rsidP="40E96381" w:rsidRDefault="00695518" w14:paraId="2386CDF4" w14:textId="30B2E1FE">
      <w:pPr>
        <w:rPr>
          <w:rFonts w:ascii="Arial" w:hAnsi="Arial" w:cs="Arial"/>
          <w:sz w:val="20"/>
          <w:szCs w:val="20"/>
        </w:rPr>
      </w:pPr>
    </w:p>
    <w:p w:rsidR="40E96381" w:rsidP="40E96381" w:rsidRDefault="40E96381" w14:paraId="2F1DA673" w14:textId="4EDFF952">
      <w:pPr>
        <w:spacing w:line="276" w:lineRule="auto"/>
        <w:jc w:val="both"/>
        <w:rPr>
          <w:rFonts w:ascii="Arial" w:hAnsi="Arial" w:eastAsia="Arial" w:cs="Arial"/>
          <w:color w:val="000000" w:themeColor="text1"/>
          <w:sz w:val="20"/>
          <w:szCs w:val="20"/>
        </w:rPr>
      </w:pPr>
    </w:p>
    <w:p w:rsidR="40E96381" w:rsidP="40E96381" w:rsidRDefault="40E96381" w14:paraId="1B3FFF7B" w14:textId="05A36E5B">
      <w:pPr>
        <w:spacing w:line="259" w:lineRule="auto"/>
        <w:jc w:val="both"/>
        <w:rPr>
          <w:rFonts w:ascii="Arial" w:hAnsi="Arial" w:eastAsia="Arial" w:cs="Arial"/>
          <w:sz w:val="22"/>
          <w:szCs w:val="22"/>
        </w:rPr>
      </w:pPr>
    </w:p>
    <w:p w:rsidR="4C9E9DC6" w:rsidP="40E96381" w:rsidRDefault="4C9E9DC6" w14:paraId="2808F18A" w14:textId="0A7E9630">
      <w:pPr>
        <w:jc w:val="both"/>
        <w:rPr>
          <w:rFonts w:ascii="Arial" w:hAnsi="Arial" w:eastAsia="Arial" w:cs="Arial"/>
          <w:color w:val="000000" w:themeColor="text1"/>
          <w:sz w:val="20"/>
          <w:szCs w:val="20"/>
        </w:rPr>
      </w:pPr>
      <w:r w:rsidRPr="40E96381">
        <w:rPr>
          <w:rFonts w:ascii="Arial" w:hAnsi="Arial" w:eastAsia="Arial" w:cs="Arial"/>
          <w:color w:val="000000" w:themeColor="text1"/>
          <w:sz w:val="20"/>
          <w:szCs w:val="20"/>
          <w:u w:val="single"/>
        </w:rPr>
        <w:t>ABOUT RADISSON COLLECTION</w:t>
      </w:r>
    </w:p>
    <w:p w:rsidR="40E96381" w:rsidP="40E96381" w:rsidRDefault="40E96381" w14:paraId="64C2F664" w14:textId="7A291B24">
      <w:pPr>
        <w:spacing w:line="276" w:lineRule="auto"/>
        <w:jc w:val="both"/>
        <w:rPr>
          <w:rFonts w:ascii="Arial" w:hAnsi="Arial" w:eastAsia="Arial" w:cs="Arial"/>
          <w:color w:val="000000" w:themeColor="text1"/>
          <w:sz w:val="20"/>
          <w:szCs w:val="20"/>
        </w:rPr>
      </w:pPr>
    </w:p>
    <w:p w:rsidR="4C9E9DC6" w:rsidP="40E96381" w:rsidRDefault="4C9E9DC6" w14:paraId="2AE6952F" w14:textId="6ECDEA89">
      <w:pPr>
        <w:spacing w:line="276" w:lineRule="auto"/>
        <w:jc w:val="both"/>
        <w:rPr>
          <w:rFonts w:ascii="Arial" w:hAnsi="Arial" w:eastAsia="Arial" w:cs="Arial"/>
          <w:color w:val="000000" w:themeColor="text1"/>
          <w:sz w:val="20"/>
          <w:szCs w:val="20"/>
        </w:rPr>
      </w:pPr>
      <w:r w:rsidRPr="40E96381">
        <w:rPr>
          <w:rFonts w:ascii="Arial" w:hAnsi="Arial" w:eastAsia="Arial" w:cs="Arial"/>
          <w:color w:val="000000" w:themeColor="text1"/>
          <w:sz w:val="20"/>
          <w:szCs w:val="20"/>
        </w:rPr>
        <w:t xml:space="preserve">Radisson Collection is </w:t>
      </w:r>
      <w:r w:rsidRPr="40E96381">
        <w:rPr>
          <w:rFonts w:ascii="Arial" w:hAnsi="Arial" w:eastAsia="Arial" w:cs="Arial"/>
          <w:color w:val="000000" w:themeColor="text1"/>
          <w:sz w:val="20"/>
          <w:szCs w:val="20"/>
          <w:lang w:val="en-GB"/>
        </w:rPr>
        <w:t>Radisson Hotel Group's</w:t>
      </w:r>
      <w:r w:rsidRPr="40E96381">
        <w:rPr>
          <w:rFonts w:ascii="Arial" w:hAnsi="Arial" w:eastAsia="Arial" w:cs="Arial"/>
          <w:color w:val="000000" w:themeColor="text1"/>
          <w:sz w:val="20"/>
          <w:szCs w:val="20"/>
        </w:rPr>
        <w:t xml:space="preserve"> luxury lifestyle collection of iconic properties located in unique locations</w:t>
      </w:r>
      <w:r w:rsidRPr="40E96381">
        <w:rPr>
          <w:rFonts w:ascii="Georgia" w:hAnsi="Georgia" w:eastAsia="Georgia" w:cs="Georgia"/>
          <w:color w:val="27251E"/>
          <w:lang w:val="en-GB"/>
        </w:rPr>
        <w:t xml:space="preserve"> </w:t>
      </w:r>
      <w:r w:rsidRPr="40E96381">
        <w:rPr>
          <w:rFonts w:ascii="Arial" w:hAnsi="Arial" w:eastAsia="Arial" w:cs="Arial"/>
          <w:color w:val="000000" w:themeColor="text1"/>
          <w:sz w:val="20"/>
          <w:szCs w:val="20"/>
          <w:lang w:val="en-GB"/>
        </w:rPr>
        <w:t>across EMEA and APAC</w:t>
      </w:r>
      <w:r w:rsidRPr="40E96381">
        <w:rPr>
          <w:rFonts w:ascii="Arial" w:hAnsi="Arial" w:eastAsia="Arial" w:cs="Arial"/>
          <w:color w:val="000000" w:themeColor="text1"/>
          <w:sz w:val="20"/>
          <w:szCs w:val="20"/>
        </w:rPr>
        <w:t xml:space="preserve">. While the character of each Radisson Collection hotel feels authentic to its location, all of them offer the ultimate expression for contemporary living — united by bespoke design and exceptional experiences across dining, fitness, wellness, and sustainability. Designed for guests and locals alike, each Radisson Collection hotel is defined by the guests who visit them. </w:t>
      </w:r>
    </w:p>
    <w:p w:rsidR="40E96381" w:rsidP="40E96381" w:rsidRDefault="40E96381" w14:paraId="1F694026" w14:textId="5F55F61F">
      <w:pPr>
        <w:spacing w:line="276" w:lineRule="auto"/>
        <w:jc w:val="both"/>
        <w:rPr>
          <w:rFonts w:ascii="Arial" w:hAnsi="Arial" w:eastAsia="Arial" w:cs="Arial"/>
          <w:color w:val="000000" w:themeColor="text1"/>
          <w:sz w:val="20"/>
          <w:szCs w:val="20"/>
        </w:rPr>
      </w:pPr>
    </w:p>
    <w:p w:rsidR="4C9E9DC6" w:rsidP="40E96381" w:rsidRDefault="4C9E9DC6" w14:paraId="4D786864" w14:textId="70FEA1B5">
      <w:pPr>
        <w:spacing w:line="276" w:lineRule="auto"/>
        <w:jc w:val="both"/>
        <w:rPr>
          <w:rFonts w:ascii="Arial" w:hAnsi="Arial" w:eastAsia="Arial" w:cs="Arial"/>
          <w:color w:val="000000" w:themeColor="text1"/>
          <w:sz w:val="20"/>
          <w:szCs w:val="20"/>
        </w:rPr>
      </w:pPr>
      <w:r w:rsidRPr="40E96381">
        <w:rPr>
          <w:rFonts w:ascii="Arial" w:hAnsi="Arial" w:eastAsia="Arial" w:cs="Arial"/>
          <w:color w:val="000000" w:themeColor="text1"/>
          <w:sz w:val="20"/>
          <w:szCs w:val="20"/>
          <w:lang w:val="en-GB"/>
        </w:rPr>
        <w:t xml:space="preserve">For reservations and more information, visit Radisson Collection on </w:t>
      </w:r>
      <w:hyperlink r:id="rId26">
        <w:r w:rsidRPr="40E96381">
          <w:rPr>
            <w:rStyle w:val="Hyperlink"/>
            <w:rFonts w:ascii="Arial" w:hAnsi="Arial" w:eastAsia="Arial" w:cs="Arial"/>
            <w:sz w:val="20"/>
            <w:szCs w:val="20"/>
            <w:lang w:val="en-GB"/>
          </w:rPr>
          <w:t>RadissonHotels.com</w:t>
        </w:r>
      </w:hyperlink>
      <w:r w:rsidRPr="40E96381">
        <w:rPr>
          <w:rFonts w:ascii="Arial" w:hAnsi="Arial" w:eastAsia="Arial" w:cs="Arial"/>
          <w:color w:val="0000FF"/>
          <w:sz w:val="20"/>
          <w:szCs w:val="20"/>
          <w:u w:val="single"/>
          <w:lang w:val="en-GB"/>
        </w:rPr>
        <w:t>.</w:t>
      </w:r>
      <w:r w:rsidRPr="40E96381">
        <w:rPr>
          <w:rFonts w:ascii="Arial" w:hAnsi="Arial" w:eastAsia="Arial" w:cs="Arial"/>
          <w:color w:val="000000" w:themeColor="text1"/>
          <w:sz w:val="20"/>
          <w:szCs w:val="20"/>
          <w:lang w:val="en-GB"/>
        </w:rPr>
        <w:t xml:space="preserve"> Or connect with Radisson Collection on:</w:t>
      </w:r>
    </w:p>
    <w:p w:rsidR="40E96381" w:rsidP="40E96381" w:rsidRDefault="40E96381" w14:paraId="4F572B1F" w14:textId="0F2A992E">
      <w:pPr>
        <w:spacing w:line="276" w:lineRule="auto"/>
        <w:jc w:val="both"/>
        <w:rPr>
          <w:rFonts w:ascii="Arial" w:hAnsi="Arial" w:eastAsia="Arial" w:cs="Arial"/>
          <w:color w:val="000000" w:themeColor="text1"/>
          <w:sz w:val="20"/>
          <w:szCs w:val="20"/>
        </w:rPr>
      </w:pPr>
    </w:p>
    <w:p w:rsidR="4C9E9DC6" w:rsidP="40E96381" w:rsidRDefault="4C9E9DC6" w14:paraId="127C06DA" w14:textId="733672DA">
      <w:pPr>
        <w:spacing w:line="276" w:lineRule="auto"/>
        <w:jc w:val="both"/>
        <w:rPr>
          <w:rFonts w:ascii="Arial" w:hAnsi="Arial" w:eastAsia="Arial" w:cs="Arial"/>
          <w:color w:val="000000" w:themeColor="text1"/>
          <w:sz w:val="20"/>
          <w:szCs w:val="20"/>
        </w:rPr>
      </w:pPr>
      <w:hyperlink r:id="rId27">
        <w:r w:rsidRPr="40E96381">
          <w:rPr>
            <w:rStyle w:val="Hyperlink"/>
            <w:rFonts w:ascii="Arial" w:hAnsi="Arial" w:eastAsia="Arial" w:cs="Arial"/>
            <w:sz w:val="20"/>
            <w:szCs w:val="20"/>
          </w:rPr>
          <w:t>LinkedIn</w:t>
        </w:r>
      </w:hyperlink>
      <w:r w:rsidRPr="40E96381">
        <w:rPr>
          <w:rFonts w:ascii="Arial" w:hAnsi="Arial" w:eastAsia="Arial" w:cs="Arial"/>
          <w:color w:val="000000" w:themeColor="text1"/>
          <w:sz w:val="20"/>
          <w:szCs w:val="20"/>
        </w:rPr>
        <w:t xml:space="preserve"> | </w:t>
      </w:r>
      <w:hyperlink r:id="rId28">
        <w:r w:rsidRPr="40E96381">
          <w:rPr>
            <w:rStyle w:val="Hyperlink"/>
            <w:rFonts w:ascii="Arial" w:hAnsi="Arial" w:eastAsia="Arial" w:cs="Arial"/>
            <w:sz w:val="20"/>
            <w:szCs w:val="20"/>
          </w:rPr>
          <w:t>Instagram</w:t>
        </w:r>
      </w:hyperlink>
      <w:r w:rsidRPr="40E96381">
        <w:rPr>
          <w:rFonts w:ascii="Arial" w:hAnsi="Arial" w:eastAsia="Arial" w:cs="Arial"/>
          <w:color w:val="000000" w:themeColor="text1"/>
          <w:sz w:val="20"/>
          <w:szCs w:val="20"/>
        </w:rPr>
        <w:t xml:space="preserve"> | </w:t>
      </w:r>
      <w:hyperlink r:id="rId29">
        <w:r w:rsidRPr="40E96381">
          <w:rPr>
            <w:rStyle w:val="Hyperlink"/>
            <w:rFonts w:ascii="Arial" w:hAnsi="Arial" w:eastAsia="Arial" w:cs="Arial"/>
            <w:sz w:val="20"/>
            <w:szCs w:val="20"/>
          </w:rPr>
          <w:t>Facebook</w:t>
        </w:r>
      </w:hyperlink>
    </w:p>
    <w:p w:rsidR="40E96381" w:rsidP="40E96381" w:rsidRDefault="40E96381" w14:paraId="47E496D9" w14:textId="144AC14B">
      <w:pPr>
        <w:rPr>
          <w:rFonts w:ascii="Arial" w:hAnsi="Arial" w:cs="Arial"/>
          <w:sz w:val="20"/>
          <w:szCs w:val="20"/>
        </w:rPr>
      </w:pPr>
    </w:p>
    <w:sectPr w:rsidR="40E96381" w:rsidSect="00B565E3">
      <w:headerReference w:type="even" r:id="rId30"/>
      <w:headerReference w:type="default" r:id="rId31"/>
      <w:footerReference w:type="default" r:id="rId32"/>
      <w:headerReference w:type="first" r:id="rId33"/>
      <w:footerReference w:type="first" r:id="rId34"/>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F41" w:rsidP="00435002" w:rsidRDefault="00C03F41" w14:paraId="5F7DE136" w14:textId="77777777">
      <w:r>
        <w:separator/>
      </w:r>
    </w:p>
  </w:endnote>
  <w:endnote w:type="continuationSeparator" w:id="0">
    <w:p w:rsidR="00C03F41" w:rsidP="00435002" w:rsidRDefault="00C03F41" w14:paraId="578C17FE" w14:textId="77777777">
      <w:r>
        <w:continuationSeparator/>
      </w:r>
    </w:p>
  </w:endnote>
  <w:endnote w:type="continuationNotice" w:id="1">
    <w:p w:rsidR="00C03F41" w:rsidRDefault="00C03F41" w14:paraId="5DB581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altName w:val="Calibri"/>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Calibri"/>
    <w:charset w:val="00"/>
    <w:family w:val="auto"/>
    <w:pitch w:val="default"/>
    <w:sig w:usb0="00000000"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E673CD" w:rsidP="00FC176F" w:rsidRDefault="40E96381" w14:paraId="35332EC8" w14:textId="0D7F358D">
    <w:pPr>
      <w:pStyle w:val="Footer"/>
      <w:ind w:left="360"/>
    </w:pPr>
    <w:r>
      <w:rPr>
        <w:noProof/>
      </w:rPr>
      <w:drawing>
        <wp:inline distT="0" distB="0" distL="0" distR="0" wp14:anchorId="665BAA3B" wp14:editId="7B581BFA">
          <wp:extent cx="5730737" cy="792549"/>
          <wp:effectExtent l="0" t="0" r="0" b="0"/>
          <wp:docPr id="162940660" name="drawing">
            <a:extLst xmlns:a="http://schemas.openxmlformats.org/drawingml/2006/main">
              <a:ext uri="{FF2B5EF4-FFF2-40B4-BE49-F238E27FC236}">
                <a16:creationId xmlns:a16="http://schemas.microsoft.com/office/drawing/2014/main" id="{4E791CE4-1EF9-4907-909E-103A79B1B9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0660" name="Picture 162940660"/>
                  <pic:cNvPicPr/>
                </pic:nvPicPr>
                <pic:blipFill>
                  <a:blip r:embed="rId1">
                    <a:extLst>
                      <a:ext uri="{28A0092B-C50C-407E-A947-70E740481C1C}">
                        <a14:useLocalDpi xmlns:a14="http://schemas.microsoft.com/office/drawing/2010/main"/>
                      </a:ext>
                    </a:extLst>
                  </a:blip>
                  <a:stretch>
                    <a:fillRect/>
                  </a:stretch>
                </pic:blipFill>
                <pic:spPr>
                  <a:xfrm>
                    <a:off x="0" y="0"/>
                    <a:ext cx="5730737" cy="79254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543E43" w:rsidP="00535869" w:rsidRDefault="40E96381" w14:paraId="40FE91E5" w14:textId="5F6A21E0">
    <w:pPr>
      <w:pStyle w:val="Footer"/>
    </w:pPr>
    <w:r>
      <w:rPr>
        <w:noProof/>
      </w:rPr>
      <w:drawing>
        <wp:inline distT="0" distB="0" distL="0" distR="0" wp14:anchorId="293A9A3C" wp14:editId="617AB217">
          <wp:extent cx="5730737" cy="792549"/>
          <wp:effectExtent l="0" t="0" r="0" b="0"/>
          <wp:docPr id="214464796" name="drawing">
            <a:extLst xmlns:a="http://schemas.openxmlformats.org/drawingml/2006/main">
              <a:ext uri="{FF2B5EF4-FFF2-40B4-BE49-F238E27FC236}">
                <a16:creationId xmlns:a16="http://schemas.microsoft.com/office/drawing/2014/main" id="{D0E9FF7C-FDB2-4D6B-8CEA-4FF75CF93E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4796" name="Picture 214464796"/>
                  <pic:cNvPicPr/>
                </pic:nvPicPr>
                <pic:blipFill>
                  <a:blip r:embed="rId1">
                    <a:extLst>
                      <a:ext uri="{28A0092B-C50C-407E-A947-70E740481C1C}">
                        <a14:useLocalDpi xmlns:a14="http://schemas.microsoft.com/office/drawing/2010/main"/>
                      </a:ext>
                    </a:extLst>
                  </a:blip>
                  <a:stretch>
                    <a:fillRect/>
                  </a:stretch>
                </pic:blipFill>
                <pic:spPr>
                  <a:xfrm>
                    <a:off x="0" y="0"/>
                    <a:ext cx="5730737" cy="7925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F41" w:rsidP="00435002" w:rsidRDefault="00C03F41" w14:paraId="6BBD9C51" w14:textId="77777777">
      <w:r>
        <w:separator/>
      </w:r>
    </w:p>
  </w:footnote>
  <w:footnote w:type="continuationSeparator" w:id="0">
    <w:p w:rsidR="00C03F41" w:rsidP="00435002" w:rsidRDefault="00C03F41" w14:paraId="2395E711" w14:textId="77777777">
      <w:r>
        <w:continuationSeparator/>
      </w:r>
    </w:p>
  </w:footnote>
  <w:footnote w:type="continuationNotice" w:id="1">
    <w:p w:rsidR="00C03F41" w:rsidRDefault="00C03F41" w14:paraId="2A8320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435002" w14:paraId="20C53E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048F88DE" w:rsidTr="40E96381" w14:paraId="6629FB4B" w14:textId="77777777">
      <w:trPr>
        <w:trHeight w:val="300"/>
      </w:trPr>
      <w:tc>
        <w:tcPr>
          <w:tcW w:w="3330" w:type="dxa"/>
        </w:tcPr>
        <w:p w:rsidR="048F88DE" w:rsidP="048F88DE" w:rsidRDefault="048F88DE" w14:paraId="7833E195" w14:textId="00BB5864">
          <w:pPr>
            <w:pStyle w:val="Header"/>
            <w:ind w:left="-115"/>
          </w:pPr>
        </w:p>
      </w:tc>
      <w:tc>
        <w:tcPr>
          <w:tcW w:w="3330" w:type="dxa"/>
        </w:tcPr>
        <w:p w:rsidR="048F88DE" w:rsidP="048F88DE" w:rsidRDefault="048F88DE" w14:paraId="493A4881" w14:textId="5E19C1C0">
          <w:pPr>
            <w:pStyle w:val="Header"/>
            <w:jc w:val="center"/>
          </w:pPr>
        </w:p>
      </w:tc>
      <w:tc>
        <w:tcPr>
          <w:tcW w:w="3330" w:type="dxa"/>
        </w:tcPr>
        <w:p w:rsidR="048F88DE" w:rsidP="048F88DE" w:rsidRDefault="048F88DE" w14:paraId="7CF0475F" w14:textId="77CAD313">
          <w:pPr>
            <w:pStyle w:val="Header"/>
            <w:ind w:right="-115"/>
            <w:jc w:val="right"/>
          </w:pPr>
        </w:p>
      </w:tc>
    </w:tr>
  </w:tbl>
  <w:p w:rsidR="048F88DE" w:rsidP="048F88DE" w:rsidRDefault="048F88DE" w14:paraId="7EB3CCFE" w14:textId="11821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435002" w:rsidP="00BE25E5" w:rsidRDefault="40E96381" w14:paraId="336FB3C9" w14:textId="67809678">
    <w:pPr>
      <w:pStyle w:val="Header"/>
      <w:ind w:left="-900" w:right="-990"/>
    </w:pPr>
    <w:r>
      <w:rPr>
        <w:noProof/>
      </w:rPr>
      <w:drawing>
        <wp:inline distT="0" distB="0" distL="0" distR="0" wp14:anchorId="4B19736D" wp14:editId="469E88D2">
          <wp:extent cx="7606800" cy="2484583"/>
          <wp:effectExtent l="0" t="0" r="635" b="5080"/>
          <wp:docPr id="2" name="Picture 2">
            <a:extLst xmlns:a="http://schemas.openxmlformats.org/drawingml/2006/main">
              <a:ext uri="{FF2B5EF4-FFF2-40B4-BE49-F238E27FC236}">
                <a16:creationId xmlns:a16="http://schemas.microsoft.com/office/drawing/2014/main" id="{30977030-1B60-4038-9F07-903A14F515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jpg"/>
                  <pic:cNvPicPr/>
                </pic:nvPicPr>
                <pic:blipFill>
                  <a:blip r:embed="rId1"/>
                  <a:stretch>
                    <a:fillRect/>
                  </a:stretch>
                </pic:blipFill>
                <pic:spPr>
                  <a:xfrm>
                    <a:off x="0" y="0"/>
                    <a:ext cx="7606800" cy="24845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0244A"/>
    <w:rsid w:val="000039DF"/>
    <w:rsid w:val="00005E5F"/>
    <w:rsid w:val="00011BC9"/>
    <w:rsid w:val="00013792"/>
    <w:rsid w:val="000147DD"/>
    <w:rsid w:val="00020C41"/>
    <w:rsid w:val="000229E0"/>
    <w:rsid w:val="00024320"/>
    <w:rsid w:val="0002538E"/>
    <w:rsid w:val="0002540D"/>
    <w:rsid w:val="0002606E"/>
    <w:rsid w:val="00026AD3"/>
    <w:rsid w:val="00030470"/>
    <w:rsid w:val="000341F5"/>
    <w:rsid w:val="00036881"/>
    <w:rsid w:val="00040320"/>
    <w:rsid w:val="00041658"/>
    <w:rsid w:val="00046BC7"/>
    <w:rsid w:val="00052334"/>
    <w:rsid w:val="000549A1"/>
    <w:rsid w:val="0005521D"/>
    <w:rsid w:val="00062195"/>
    <w:rsid w:val="000651A7"/>
    <w:rsid w:val="00067A22"/>
    <w:rsid w:val="00071D9D"/>
    <w:rsid w:val="00072A28"/>
    <w:rsid w:val="00073715"/>
    <w:rsid w:val="00076B8C"/>
    <w:rsid w:val="00076CA1"/>
    <w:rsid w:val="00076CF4"/>
    <w:rsid w:val="0007710E"/>
    <w:rsid w:val="00077586"/>
    <w:rsid w:val="00077F69"/>
    <w:rsid w:val="00077FD1"/>
    <w:rsid w:val="00082D3C"/>
    <w:rsid w:val="000867EC"/>
    <w:rsid w:val="00096C93"/>
    <w:rsid w:val="000A2A04"/>
    <w:rsid w:val="000A356E"/>
    <w:rsid w:val="000A3726"/>
    <w:rsid w:val="000A4BCF"/>
    <w:rsid w:val="000B0783"/>
    <w:rsid w:val="000B09D1"/>
    <w:rsid w:val="000B3AEC"/>
    <w:rsid w:val="000B5389"/>
    <w:rsid w:val="000C0E89"/>
    <w:rsid w:val="000D1702"/>
    <w:rsid w:val="000D6AFB"/>
    <w:rsid w:val="000E447D"/>
    <w:rsid w:val="000F2360"/>
    <w:rsid w:val="000F51DE"/>
    <w:rsid w:val="00101331"/>
    <w:rsid w:val="00101EAB"/>
    <w:rsid w:val="00106391"/>
    <w:rsid w:val="00110C2A"/>
    <w:rsid w:val="00120474"/>
    <w:rsid w:val="001212EA"/>
    <w:rsid w:val="00121FC6"/>
    <w:rsid w:val="00122865"/>
    <w:rsid w:val="00124744"/>
    <w:rsid w:val="00124AF1"/>
    <w:rsid w:val="00126574"/>
    <w:rsid w:val="001308DC"/>
    <w:rsid w:val="00131919"/>
    <w:rsid w:val="001403F6"/>
    <w:rsid w:val="001405BE"/>
    <w:rsid w:val="00141A03"/>
    <w:rsid w:val="00146CBD"/>
    <w:rsid w:val="00147E95"/>
    <w:rsid w:val="0015036B"/>
    <w:rsid w:val="001540FA"/>
    <w:rsid w:val="00154E81"/>
    <w:rsid w:val="001559FF"/>
    <w:rsid w:val="00157E10"/>
    <w:rsid w:val="00162D45"/>
    <w:rsid w:val="00165C04"/>
    <w:rsid w:val="00173199"/>
    <w:rsid w:val="001732D6"/>
    <w:rsid w:val="001734EB"/>
    <w:rsid w:val="00173A3F"/>
    <w:rsid w:val="0017668F"/>
    <w:rsid w:val="00180AA9"/>
    <w:rsid w:val="00181C40"/>
    <w:rsid w:val="00183934"/>
    <w:rsid w:val="00187B5D"/>
    <w:rsid w:val="00191B74"/>
    <w:rsid w:val="00193AAC"/>
    <w:rsid w:val="00194442"/>
    <w:rsid w:val="00196415"/>
    <w:rsid w:val="00196BEB"/>
    <w:rsid w:val="001A19C1"/>
    <w:rsid w:val="001A4C51"/>
    <w:rsid w:val="001A5585"/>
    <w:rsid w:val="001A7611"/>
    <w:rsid w:val="001B0F44"/>
    <w:rsid w:val="001B2AED"/>
    <w:rsid w:val="001B7872"/>
    <w:rsid w:val="001C1229"/>
    <w:rsid w:val="001D61DB"/>
    <w:rsid w:val="001E2482"/>
    <w:rsid w:val="001E4D72"/>
    <w:rsid w:val="001E6D5F"/>
    <w:rsid w:val="001F116C"/>
    <w:rsid w:val="001F13DB"/>
    <w:rsid w:val="001F3C7D"/>
    <w:rsid w:val="00204408"/>
    <w:rsid w:val="00210F03"/>
    <w:rsid w:val="002131FB"/>
    <w:rsid w:val="0021658B"/>
    <w:rsid w:val="00223664"/>
    <w:rsid w:val="0022660F"/>
    <w:rsid w:val="00226BEC"/>
    <w:rsid w:val="002274A8"/>
    <w:rsid w:val="00227E3E"/>
    <w:rsid w:val="00233901"/>
    <w:rsid w:val="002374F9"/>
    <w:rsid w:val="00237C7A"/>
    <w:rsid w:val="00250696"/>
    <w:rsid w:val="002516CD"/>
    <w:rsid w:val="00253E60"/>
    <w:rsid w:val="00260E4E"/>
    <w:rsid w:val="0026504A"/>
    <w:rsid w:val="00266686"/>
    <w:rsid w:val="00267146"/>
    <w:rsid w:val="00273981"/>
    <w:rsid w:val="00274502"/>
    <w:rsid w:val="00282B37"/>
    <w:rsid w:val="00283D7C"/>
    <w:rsid w:val="002864C1"/>
    <w:rsid w:val="0029231B"/>
    <w:rsid w:val="00292D06"/>
    <w:rsid w:val="00294355"/>
    <w:rsid w:val="00294B56"/>
    <w:rsid w:val="0029527C"/>
    <w:rsid w:val="002974EE"/>
    <w:rsid w:val="00297870"/>
    <w:rsid w:val="00297F43"/>
    <w:rsid w:val="002A21DC"/>
    <w:rsid w:val="002A2317"/>
    <w:rsid w:val="002A2FBC"/>
    <w:rsid w:val="002A4737"/>
    <w:rsid w:val="002A5008"/>
    <w:rsid w:val="002A5B16"/>
    <w:rsid w:val="002A73C9"/>
    <w:rsid w:val="002B760A"/>
    <w:rsid w:val="002B77F8"/>
    <w:rsid w:val="002B7CA5"/>
    <w:rsid w:val="002C11A2"/>
    <w:rsid w:val="002C3477"/>
    <w:rsid w:val="002C53F5"/>
    <w:rsid w:val="002D0B31"/>
    <w:rsid w:val="002D3832"/>
    <w:rsid w:val="002D557B"/>
    <w:rsid w:val="002D7C59"/>
    <w:rsid w:val="002E0D3D"/>
    <w:rsid w:val="002E2F8A"/>
    <w:rsid w:val="002E6117"/>
    <w:rsid w:val="002E6C7C"/>
    <w:rsid w:val="002E76A9"/>
    <w:rsid w:val="002F298F"/>
    <w:rsid w:val="002F4D00"/>
    <w:rsid w:val="002F5E5C"/>
    <w:rsid w:val="00300015"/>
    <w:rsid w:val="00301FBA"/>
    <w:rsid w:val="00302B5C"/>
    <w:rsid w:val="0030781C"/>
    <w:rsid w:val="00314995"/>
    <w:rsid w:val="00314FA7"/>
    <w:rsid w:val="00317456"/>
    <w:rsid w:val="0031768B"/>
    <w:rsid w:val="0032020B"/>
    <w:rsid w:val="00322A7D"/>
    <w:rsid w:val="00322AF7"/>
    <w:rsid w:val="0033033A"/>
    <w:rsid w:val="0033362D"/>
    <w:rsid w:val="00337244"/>
    <w:rsid w:val="00337410"/>
    <w:rsid w:val="00342CD2"/>
    <w:rsid w:val="003437ED"/>
    <w:rsid w:val="00343835"/>
    <w:rsid w:val="00350321"/>
    <w:rsid w:val="00352D51"/>
    <w:rsid w:val="0035538F"/>
    <w:rsid w:val="003558D3"/>
    <w:rsid w:val="00360644"/>
    <w:rsid w:val="003814EC"/>
    <w:rsid w:val="0038252E"/>
    <w:rsid w:val="00384EC0"/>
    <w:rsid w:val="00385E28"/>
    <w:rsid w:val="00390917"/>
    <w:rsid w:val="00396FD3"/>
    <w:rsid w:val="003A35B5"/>
    <w:rsid w:val="003A3A5E"/>
    <w:rsid w:val="003A6102"/>
    <w:rsid w:val="003A7FAE"/>
    <w:rsid w:val="003B55E3"/>
    <w:rsid w:val="003B5B4C"/>
    <w:rsid w:val="003C2A77"/>
    <w:rsid w:val="003C6336"/>
    <w:rsid w:val="003C6B97"/>
    <w:rsid w:val="003D0414"/>
    <w:rsid w:val="003D3644"/>
    <w:rsid w:val="003D44F3"/>
    <w:rsid w:val="003D4D08"/>
    <w:rsid w:val="003D62B4"/>
    <w:rsid w:val="003DDE95"/>
    <w:rsid w:val="003E00C1"/>
    <w:rsid w:val="003E0D53"/>
    <w:rsid w:val="003E4E00"/>
    <w:rsid w:val="003E50D1"/>
    <w:rsid w:val="003E5C37"/>
    <w:rsid w:val="003E6F8A"/>
    <w:rsid w:val="003E7032"/>
    <w:rsid w:val="003F146E"/>
    <w:rsid w:val="003F1EE0"/>
    <w:rsid w:val="003F63CF"/>
    <w:rsid w:val="004004A0"/>
    <w:rsid w:val="00400992"/>
    <w:rsid w:val="00403C9C"/>
    <w:rsid w:val="00404982"/>
    <w:rsid w:val="00412858"/>
    <w:rsid w:val="004162E3"/>
    <w:rsid w:val="00417979"/>
    <w:rsid w:val="00417C5F"/>
    <w:rsid w:val="00421151"/>
    <w:rsid w:val="00423208"/>
    <w:rsid w:val="00423EDE"/>
    <w:rsid w:val="00424132"/>
    <w:rsid w:val="0042447D"/>
    <w:rsid w:val="004244C1"/>
    <w:rsid w:val="004263C9"/>
    <w:rsid w:val="004267BB"/>
    <w:rsid w:val="004276E4"/>
    <w:rsid w:val="00430119"/>
    <w:rsid w:val="00432881"/>
    <w:rsid w:val="00433607"/>
    <w:rsid w:val="00434F17"/>
    <w:rsid w:val="00435002"/>
    <w:rsid w:val="004404CC"/>
    <w:rsid w:val="00440AD3"/>
    <w:rsid w:val="00447E9A"/>
    <w:rsid w:val="00456DA5"/>
    <w:rsid w:val="00460CAE"/>
    <w:rsid w:val="00461AA2"/>
    <w:rsid w:val="00464A3B"/>
    <w:rsid w:val="004704A1"/>
    <w:rsid w:val="00470820"/>
    <w:rsid w:val="00472213"/>
    <w:rsid w:val="004726FA"/>
    <w:rsid w:val="0047348A"/>
    <w:rsid w:val="00480609"/>
    <w:rsid w:val="00481DA0"/>
    <w:rsid w:val="00482CA4"/>
    <w:rsid w:val="004874EA"/>
    <w:rsid w:val="0049145A"/>
    <w:rsid w:val="0049440A"/>
    <w:rsid w:val="00496058"/>
    <w:rsid w:val="004A50F4"/>
    <w:rsid w:val="004A5AA6"/>
    <w:rsid w:val="004B678E"/>
    <w:rsid w:val="004C0F85"/>
    <w:rsid w:val="004C4199"/>
    <w:rsid w:val="004C6F36"/>
    <w:rsid w:val="004C7B31"/>
    <w:rsid w:val="004D00F3"/>
    <w:rsid w:val="004D0534"/>
    <w:rsid w:val="004D1E66"/>
    <w:rsid w:val="004D3FBA"/>
    <w:rsid w:val="004D4461"/>
    <w:rsid w:val="004E229D"/>
    <w:rsid w:val="004E23F3"/>
    <w:rsid w:val="004E3007"/>
    <w:rsid w:val="004E5175"/>
    <w:rsid w:val="004E5269"/>
    <w:rsid w:val="004E6045"/>
    <w:rsid w:val="004E6179"/>
    <w:rsid w:val="004F2A87"/>
    <w:rsid w:val="004F36A4"/>
    <w:rsid w:val="004F4D4C"/>
    <w:rsid w:val="004F6C43"/>
    <w:rsid w:val="004F7599"/>
    <w:rsid w:val="00500414"/>
    <w:rsid w:val="00500514"/>
    <w:rsid w:val="0050538E"/>
    <w:rsid w:val="005112D0"/>
    <w:rsid w:val="00513DDA"/>
    <w:rsid w:val="00514BF9"/>
    <w:rsid w:val="00522138"/>
    <w:rsid w:val="00522F43"/>
    <w:rsid w:val="00525DC8"/>
    <w:rsid w:val="00526FF0"/>
    <w:rsid w:val="00532CDD"/>
    <w:rsid w:val="00534DDE"/>
    <w:rsid w:val="00535869"/>
    <w:rsid w:val="00535FA7"/>
    <w:rsid w:val="00536FBB"/>
    <w:rsid w:val="00543267"/>
    <w:rsid w:val="0054342F"/>
    <w:rsid w:val="00543E43"/>
    <w:rsid w:val="00545901"/>
    <w:rsid w:val="00546FA2"/>
    <w:rsid w:val="00551A33"/>
    <w:rsid w:val="00553266"/>
    <w:rsid w:val="005611E1"/>
    <w:rsid w:val="00561DF4"/>
    <w:rsid w:val="005637A7"/>
    <w:rsid w:val="005645EC"/>
    <w:rsid w:val="00565847"/>
    <w:rsid w:val="00571D85"/>
    <w:rsid w:val="0057334B"/>
    <w:rsid w:val="00575C83"/>
    <w:rsid w:val="00576D4B"/>
    <w:rsid w:val="005814DC"/>
    <w:rsid w:val="00583471"/>
    <w:rsid w:val="00585B1E"/>
    <w:rsid w:val="00590099"/>
    <w:rsid w:val="00590B8C"/>
    <w:rsid w:val="00590CFF"/>
    <w:rsid w:val="00591759"/>
    <w:rsid w:val="005920DF"/>
    <w:rsid w:val="00592E83"/>
    <w:rsid w:val="005952BC"/>
    <w:rsid w:val="00596FDF"/>
    <w:rsid w:val="005A33E4"/>
    <w:rsid w:val="005A3640"/>
    <w:rsid w:val="005A54F6"/>
    <w:rsid w:val="005A5EE3"/>
    <w:rsid w:val="005B1C94"/>
    <w:rsid w:val="005B1EF2"/>
    <w:rsid w:val="005B3B78"/>
    <w:rsid w:val="005B3F7C"/>
    <w:rsid w:val="005B57CC"/>
    <w:rsid w:val="005C1423"/>
    <w:rsid w:val="005C2426"/>
    <w:rsid w:val="005C2BBD"/>
    <w:rsid w:val="005D1BFB"/>
    <w:rsid w:val="005D4F27"/>
    <w:rsid w:val="005D6DEC"/>
    <w:rsid w:val="005E0C02"/>
    <w:rsid w:val="005E1FF4"/>
    <w:rsid w:val="005E2F25"/>
    <w:rsid w:val="005E4BE2"/>
    <w:rsid w:val="005E4E9D"/>
    <w:rsid w:val="005E53A5"/>
    <w:rsid w:val="005F0D5F"/>
    <w:rsid w:val="005F1EE7"/>
    <w:rsid w:val="005F4E8A"/>
    <w:rsid w:val="005F7DA9"/>
    <w:rsid w:val="006006E9"/>
    <w:rsid w:val="00600BB1"/>
    <w:rsid w:val="00601B7E"/>
    <w:rsid w:val="00604B6E"/>
    <w:rsid w:val="006109C2"/>
    <w:rsid w:val="00611270"/>
    <w:rsid w:val="00611DCA"/>
    <w:rsid w:val="00613348"/>
    <w:rsid w:val="006147C8"/>
    <w:rsid w:val="006162E6"/>
    <w:rsid w:val="00616B97"/>
    <w:rsid w:val="006171E9"/>
    <w:rsid w:val="006205EC"/>
    <w:rsid w:val="00620D47"/>
    <w:rsid w:val="006248D5"/>
    <w:rsid w:val="0062664C"/>
    <w:rsid w:val="00637B9B"/>
    <w:rsid w:val="0064236E"/>
    <w:rsid w:val="00643573"/>
    <w:rsid w:val="00645ED4"/>
    <w:rsid w:val="0064725E"/>
    <w:rsid w:val="00647564"/>
    <w:rsid w:val="00651295"/>
    <w:rsid w:val="00652E1F"/>
    <w:rsid w:val="00653090"/>
    <w:rsid w:val="0065513E"/>
    <w:rsid w:val="00657BDA"/>
    <w:rsid w:val="0066210C"/>
    <w:rsid w:val="00664257"/>
    <w:rsid w:val="00671F29"/>
    <w:rsid w:val="00675353"/>
    <w:rsid w:val="00680841"/>
    <w:rsid w:val="00685C42"/>
    <w:rsid w:val="00686A6E"/>
    <w:rsid w:val="0068775D"/>
    <w:rsid w:val="006903A2"/>
    <w:rsid w:val="0069308D"/>
    <w:rsid w:val="00693E98"/>
    <w:rsid w:val="006945F2"/>
    <w:rsid w:val="00695518"/>
    <w:rsid w:val="006A135A"/>
    <w:rsid w:val="006A2308"/>
    <w:rsid w:val="006A6EED"/>
    <w:rsid w:val="006B05F5"/>
    <w:rsid w:val="006B172D"/>
    <w:rsid w:val="006B2F67"/>
    <w:rsid w:val="006B6500"/>
    <w:rsid w:val="006C7CFE"/>
    <w:rsid w:val="006D4964"/>
    <w:rsid w:val="006D5FCE"/>
    <w:rsid w:val="006D7061"/>
    <w:rsid w:val="006D732C"/>
    <w:rsid w:val="006E088B"/>
    <w:rsid w:val="006E1A16"/>
    <w:rsid w:val="006E2A28"/>
    <w:rsid w:val="006E2EDB"/>
    <w:rsid w:val="006E57E5"/>
    <w:rsid w:val="006F05F2"/>
    <w:rsid w:val="006F1CCF"/>
    <w:rsid w:val="006F2A0D"/>
    <w:rsid w:val="006F5994"/>
    <w:rsid w:val="006F62FD"/>
    <w:rsid w:val="00700B8F"/>
    <w:rsid w:val="007014A9"/>
    <w:rsid w:val="00704323"/>
    <w:rsid w:val="00710C3C"/>
    <w:rsid w:val="00714D31"/>
    <w:rsid w:val="00716B4E"/>
    <w:rsid w:val="00720A33"/>
    <w:rsid w:val="00720CD7"/>
    <w:rsid w:val="00722DDC"/>
    <w:rsid w:val="00725C69"/>
    <w:rsid w:val="00726920"/>
    <w:rsid w:val="007305DE"/>
    <w:rsid w:val="00730B3E"/>
    <w:rsid w:val="00731DAD"/>
    <w:rsid w:val="0073480D"/>
    <w:rsid w:val="00734BBC"/>
    <w:rsid w:val="007448DD"/>
    <w:rsid w:val="0074780A"/>
    <w:rsid w:val="00750721"/>
    <w:rsid w:val="007533EA"/>
    <w:rsid w:val="00753EB1"/>
    <w:rsid w:val="007543A4"/>
    <w:rsid w:val="007552D3"/>
    <w:rsid w:val="0076081D"/>
    <w:rsid w:val="00760E75"/>
    <w:rsid w:val="00761374"/>
    <w:rsid w:val="0076302B"/>
    <w:rsid w:val="00763951"/>
    <w:rsid w:val="00765830"/>
    <w:rsid w:val="007664E7"/>
    <w:rsid w:val="00767899"/>
    <w:rsid w:val="00771B21"/>
    <w:rsid w:val="00774E31"/>
    <w:rsid w:val="0078423E"/>
    <w:rsid w:val="0078546A"/>
    <w:rsid w:val="00785AB9"/>
    <w:rsid w:val="007874CC"/>
    <w:rsid w:val="00791951"/>
    <w:rsid w:val="007A077B"/>
    <w:rsid w:val="007A109F"/>
    <w:rsid w:val="007A3FB2"/>
    <w:rsid w:val="007B1C2F"/>
    <w:rsid w:val="007B21B0"/>
    <w:rsid w:val="007B3A72"/>
    <w:rsid w:val="007B6784"/>
    <w:rsid w:val="007C2872"/>
    <w:rsid w:val="007C30ED"/>
    <w:rsid w:val="007C3FE5"/>
    <w:rsid w:val="007C5EBB"/>
    <w:rsid w:val="007C6231"/>
    <w:rsid w:val="007D3B77"/>
    <w:rsid w:val="007D6C84"/>
    <w:rsid w:val="007D7E26"/>
    <w:rsid w:val="007E0516"/>
    <w:rsid w:val="007E0A04"/>
    <w:rsid w:val="007E515A"/>
    <w:rsid w:val="007F05A9"/>
    <w:rsid w:val="007F1C5B"/>
    <w:rsid w:val="007F2692"/>
    <w:rsid w:val="007F55EC"/>
    <w:rsid w:val="007F78C8"/>
    <w:rsid w:val="00801162"/>
    <w:rsid w:val="00801497"/>
    <w:rsid w:val="00806AAD"/>
    <w:rsid w:val="00807F94"/>
    <w:rsid w:val="008167F1"/>
    <w:rsid w:val="008174C4"/>
    <w:rsid w:val="0082584F"/>
    <w:rsid w:val="008305D7"/>
    <w:rsid w:val="008446E8"/>
    <w:rsid w:val="00844969"/>
    <w:rsid w:val="00846525"/>
    <w:rsid w:val="00847F23"/>
    <w:rsid w:val="00847F58"/>
    <w:rsid w:val="00852507"/>
    <w:rsid w:val="0085512E"/>
    <w:rsid w:val="00855F0B"/>
    <w:rsid w:val="00863AB8"/>
    <w:rsid w:val="0086444A"/>
    <w:rsid w:val="00866B55"/>
    <w:rsid w:val="0087519D"/>
    <w:rsid w:val="00877C58"/>
    <w:rsid w:val="00886B48"/>
    <w:rsid w:val="00890FFE"/>
    <w:rsid w:val="00891B4B"/>
    <w:rsid w:val="008949AF"/>
    <w:rsid w:val="00894CEC"/>
    <w:rsid w:val="00895B81"/>
    <w:rsid w:val="00896398"/>
    <w:rsid w:val="008A02C6"/>
    <w:rsid w:val="008A4727"/>
    <w:rsid w:val="008A61C9"/>
    <w:rsid w:val="008B0415"/>
    <w:rsid w:val="008B077F"/>
    <w:rsid w:val="008B2478"/>
    <w:rsid w:val="008B498A"/>
    <w:rsid w:val="008C185A"/>
    <w:rsid w:val="008C58CE"/>
    <w:rsid w:val="008C709B"/>
    <w:rsid w:val="008D13ED"/>
    <w:rsid w:val="008D1FF9"/>
    <w:rsid w:val="008D3F53"/>
    <w:rsid w:val="008D49BB"/>
    <w:rsid w:val="008D7C2F"/>
    <w:rsid w:val="008E16AF"/>
    <w:rsid w:val="008E3E62"/>
    <w:rsid w:val="008E4C6A"/>
    <w:rsid w:val="008E57AD"/>
    <w:rsid w:val="008E708D"/>
    <w:rsid w:val="008F02A8"/>
    <w:rsid w:val="008F24FC"/>
    <w:rsid w:val="008F448F"/>
    <w:rsid w:val="008F4AF1"/>
    <w:rsid w:val="008F4DA4"/>
    <w:rsid w:val="008F5B8D"/>
    <w:rsid w:val="0091310F"/>
    <w:rsid w:val="00914BED"/>
    <w:rsid w:val="0091553E"/>
    <w:rsid w:val="009157A4"/>
    <w:rsid w:val="0091647B"/>
    <w:rsid w:val="00920823"/>
    <w:rsid w:val="00920FE7"/>
    <w:rsid w:val="0092559C"/>
    <w:rsid w:val="00933110"/>
    <w:rsid w:val="00933569"/>
    <w:rsid w:val="00933E6F"/>
    <w:rsid w:val="009342BB"/>
    <w:rsid w:val="00935EC9"/>
    <w:rsid w:val="00937190"/>
    <w:rsid w:val="00937249"/>
    <w:rsid w:val="009377B8"/>
    <w:rsid w:val="00943B95"/>
    <w:rsid w:val="009441EA"/>
    <w:rsid w:val="0094426C"/>
    <w:rsid w:val="00946AAE"/>
    <w:rsid w:val="00956F30"/>
    <w:rsid w:val="0096050D"/>
    <w:rsid w:val="00962B45"/>
    <w:rsid w:val="00962EAC"/>
    <w:rsid w:val="009650E0"/>
    <w:rsid w:val="00965976"/>
    <w:rsid w:val="00966F3E"/>
    <w:rsid w:val="00967DFA"/>
    <w:rsid w:val="00972864"/>
    <w:rsid w:val="00973067"/>
    <w:rsid w:val="00974EAF"/>
    <w:rsid w:val="009764E3"/>
    <w:rsid w:val="00980E65"/>
    <w:rsid w:val="0098116A"/>
    <w:rsid w:val="00984F11"/>
    <w:rsid w:val="0098713A"/>
    <w:rsid w:val="009872A7"/>
    <w:rsid w:val="00993A90"/>
    <w:rsid w:val="00995150"/>
    <w:rsid w:val="00997B12"/>
    <w:rsid w:val="009A33B3"/>
    <w:rsid w:val="009A5C9B"/>
    <w:rsid w:val="009B0195"/>
    <w:rsid w:val="009B243A"/>
    <w:rsid w:val="009B739C"/>
    <w:rsid w:val="009C1874"/>
    <w:rsid w:val="009C620D"/>
    <w:rsid w:val="009C7236"/>
    <w:rsid w:val="009C796E"/>
    <w:rsid w:val="009D056D"/>
    <w:rsid w:val="009D131D"/>
    <w:rsid w:val="009E612E"/>
    <w:rsid w:val="009E699F"/>
    <w:rsid w:val="009E725C"/>
    <w:rsid w:val="009E7F2D"/>
    <w:rsid w:val="009F162A"/>
    <w:rsid w:val="009F3843"/>
    <w:rsid w:val="00A0137B"/>
    <w:rsid w:val="00A041D4"/>
    <w:rsid w:val="00A062BA"/>
    <w:rsid w:val="00A17ED3"/>
    <w:rsid w:val="00A205CA"/>
    <w:rsid w:val="00A22669"/>
    <w:rsid w:val="00A266ED"/>
    <w:rsid w:val="00A276DA"/>
    <w:rsid w:val="00A309F5"/>
    <w:rsid w:val="00A31A31"/>
    <w:rsid w:val="00A338B1"/>
    <w:rsid w:val="00A33A66"/>
    <w:rsid w:val="00A369B5"/>
    <w:rsid w:val="00A440DE"/>
    <w:rsid w:val="00A453F0"/>
    <w:rsid w:val="00A45C49"/>
    <w:rsid w:val="00A4703B"/>
    <w:rsid w:val="00A521C1"/>
    <w:rsid w:val="00A522CB"/>
    <w:rsid w:val="00A538D9"/>
    <w:rsid w:val="00A55D3B"/>
    <w:rsid w:val="00A562CE"/>
    <w:rsid w:val="00A562D0"/>
    <w:rsid w:val="00A6470B"/>
    <w:rsid w:val="00A707B8"/>
    <w:rsid w:val="00A730B9"/>
    <w:rsid w:val="00A74E9E"/>
    <w:rsid w:val="00A7622E"/>
    <w:rsid w:val="00A800CD"/>
    <w:rsid w:val="00A81211"/>
    <w:rsid w:val="00A847F3"/>
    <w:rsid w:val="00A90040"/>
    <w:rsid w:val="00A97E18"/>
    <w:rsid w:val="00AA5291"/>
    <w:rsid w:val="00AA63C0"/>
    <w:rsid w:val="00AA66D8"/>
    <w:rsid w:val="00AA76E5"/>
    <w:rsid w:val="00AB0C43"/>
    <w:rsid w:val="00AB0E34"/>
    <w:rsid w:val="00AB6193"/>
    <w:rsid w:val="00AB733B"/>
    <w:rsid w:val="00AC10E9"/>
    <w:rsid w:val="00AC2DE0"/>
    <w:rsid w:val="00AC517C"/>
    <w:rsid w:val="00AC64EE"/>
    <w:rsid w:val="00AC68FA"/>
    <w:rsid w:val="00AD3534"/>
    <w:rsid w:val="00AD4028"/>
    <w:rsid w:val="00AD412B"/>
    <w:rsid w:val="00AD6DEF"/>
    <w:rsid w:val="00AE00EA"/>
    <w:rsid w:val="00AE3E54"/>
    <w:rsid w:val="00AE4935"/>
    <w:rsid w:val="00AE5BC6"/>
    <w:rsid w:val="00AE676E"/>
    <w:rsid w:val="00AE71E2"/>
    <w:rsid w:val="00AF764B"/>
    <w:rsid w:val="00B020CB"/>
    <w:rsid w:val="00B0594A"/>
    <w:rsid w:val="00B06AA0"/>
    <w:rsid w:val="00B07D9D"/>
    <w:rsid w:val="00B13151"/>
    <w:rsid w:val="00B1436F"/>
    <w:rsid w:val="00B1445F"/>
    <w:rsid w:val="00B145D6"/>
    <w:rsid w:val="00B1627F"/>
    <w:rsid w:val="00B205C0"/>
    <w:rsid w:val="00B21039"/>
    <w:rsid w:val="00B2171D"/>
    <w:rsid w:val="00B24645"/>
    <w:rsid w:val="00B24D97"/>
    <w:rsid w:val="00B266F6"/>
    <w:rsid w:val="00B27504"/>
    <w:rsid w:val="00B305D0"/>
    <w:rsid w:val="00B30992"/>
    <w:rsid w:val="00B3504C"/>
    <w:rsid w:val="00B410DD"/>
    <w:rsid w:val="00B41180"/>
    <w:rsid w:val="00B4118E"/>
    <w:rsid w:val="00B43BAB"/>
    <w:rsid w:val="00B43C4B"/>
    <w:rsid w:val="00B43C82"/>
    <w:rsid w:val="00B4563B"/>
    <w:rsid w:val="00B46ED3"/>
    <w:rsid w:val="00B51B23"/>
    <w:rsid w:val="00B51FC8"/>
    <w:rsid w:val="00B54EF3"/>
    <w:rsid w:val="00B54F84"/>
    <w:rsid w:val="00B565E3"/>
    <w:rsid w:val="00B56FA5"/>
    <w:rsid w:val="00B610DC"/>
    <w:rsid w:val="00B65B41"/>
    <w:rsid w:val="00B66063"/>
    <w:rsid w:val="00B66C51"/>
    <w:rsid w:val="00B70AD6"/>
    <w:rsid w:val="00B72892"/>
    <w:rsid w:val="00B860C2"/>
    <w:rsid w:val="00B871A0"/>
    <w:rsid w:val="00B915D2"/>
    <w:rsid w:val="00B91832"/>
    <w:rsid w:val="00B919FF"/>
    <w:rsid w:val="00B9255A"/>
    <w:rsid w:val="00B95825"/>
    <w:rsid w:val="00BA0E22"/>
    <w:rsid w:val="00BA169D"/>
    <w:rsid w:val="00BA1BFA"/>
    <w:rsid w:val="00BA42AE"/>
    <w:rsid w:val="00BA4FDB"/>
    <w:rsid w:val="00BA6065"/>
    <w:rsid w:val="00BA70B4"/>
    <w:rsid w:val="00BB0199"/>
    <w:rsid w:val="00BB15DF"/>
    <w:rsid w:val="00BB1C35"/>
    <w:rsid w:val="00BB226B"/>
    <w:rsid w:val="00BB295B"/>
    <w:rsid w:val="00BB2E20"/>
    <w:rsid w:val="00BB3012"/>
    <w:rsid w:val="00BB6E1A"/>
    <w:rsid w:val="00BC36D9"/>
    <w:rsid w:val="00BD29A5"/>
    <w:rsid w:val="00BD437E"/>
    <w:rsid w:val="00BD6014"/>
    <w:rsid w:val="00BD7E19"/>
    <w:rsid w:val="00BE2211"/>
    <w:rsid w:val="00BE25E5"/>
    <w:rsid w:val="00BE26B8"/>
    <w:rsid w:val="00BE2C12"/>
    <w:rsid w:val="00BE313E"/>
    <w:rsid w:val="00BE43A8"/>
    <w:rsid w:val="00BE5B58"/>
    <w:rsid w:val="00BF217F"/>
    <w:rsid w:val="00BF33C4"/>
    <w:rsid w:val="00BF73D0"/>
    <w:rsid w:val="00BF783E"/>
    <w:rsid w:val="00C0180B"/>
    <w:rsid w:val="00C01E34"/>
    <w:rsid w:val="00C02AA2"/>
    <w:rsid w:val="00C03F41"/>
    <w:rsid w:val="00C122D6"/>
    <w:rsid w:val="00C20794"/>
    <w:rsid w:val="00C20D5A"/>
    <w:rsid w:val="00C210B5"/>
    <w:rsid w:val="00C217E2"/>
    <w:rsid w:val="00C227EB"/>
    <w:rsid w:val="00C22C55"/>
    <w:rsid w:val="00C23473"/>
    <w:rsid w:val="00C24079"/>
    <w:rsid w:val="00C240AE"/>
    <w:rsid w:val="00C2575D"/>
    <w:rsid w:val="00C26AA5"/>
    <w:rsid w:val="00C30782"/>
    <w:rsid w:val="00C40DF8"/>
    <w:rsid w:val="00C44818"/>
    <w:rsid w:val="00C44A96"/>
    <w:rsid w:val="00C45003"/>
    <w:rsid w:val="00C50021"/>
    <w:rsid w:val="00C50F58"/>
    <w:rsid w:val="00C60E28"/>
    <w:rsid w:val="00C64FC8"/>
    <w:rsid w:val="00C67DA8"/>
    <w:rsid w:val="00C70F8F"/>
    <w:rsid w:val="00C71E1E"/>
    <w:rsid w:val="00C7299B"/>
    <w:rsid w:val="00C73326"/>
    <w:rsid w:val="00C751B9"/>
    <w:rsid w:val="00C771B1"/>
    <w:rsid w:val="00C80A09"/>
    <w:rsid w:val="00C872B6"/>
    <w:rsid w:val="00C9053B"/>
    <w:rsid w:val="00C92E1B"/>
    <w:rsid w:val="00C93F55"/>
    <w:rsid w:val="00C95406"/>
    <w:rsid w:val="00CA0D44"/>
    <w:rsid w:val="00CA2A6C"/>
    <w:rsid w:val="00CA5703"/>
    <w:rsid w:val="00CA6B81"/>
    <w:rsid w:val="00CA7C12"/>
    <w:rsid w:val="00CB1FCB"/>
    <w:rsid w:val="00CB47AF"/>
    <w:rsid w:val="00CB4F0B"/>
    <w:rsid w:val="00CB5D8D"/>
    <w:rsid w:val="00CB60ED"/>
    <w:rsid w:val="00CB6404"/>
    <w:rsid w:val="00CC161F"/>
    <w:rsid w:val="00CC260F"/>
    <w:rsid w:val="00CC31BB"/>
    <w:rsid w:val="00CC4D85"/>
    <w:rsid w:val="00CC6089"/>
    <w:rsid w:val="00CC6AA3"/>
    <w:rsid w:val="00CD2961"/>
    <w:rsid w:val="00CD7799"/>
    <w:rsid w:val="00CE0421"/>
    <w:rsid w:val="00CE243F"/>
    <w:rsid w:val="00CE7353"/>
    <w:rsid w:val="00CF3477"/>
    <w:rsid w:val="00CF5B71"/>
    <w:rsid w:val="00D03C29"/>
    <w:rsid w:val="00D04ED7"/>
    <w:rsid w:val="00D05158"/>
    <w:rsid w:val="00D066E6"/>
    <w:rsid w:val="00D077E8"/>
    <w:rsid w:val="00D109A2"/>
    <w:rsid w:val="00D13841"/>
    <w:rsid w:val="00D16C5E"/>
    <w:rsid w:val="00D17565"/>
    <w:rsid w:val="00D2096E"/>
    <w:rsid w:val="00D231D8"/>
    <w:rsid w:val="00D2722B"/>
    <w:rsid w:val="00D331E8"/>
    <w:rsid w:val="00D3339E"/>
    <w:rsid w:val="00D33DD8"/>
    <w:rsid w:val="00D40740"/>
    <w:rsid w:val="00D409AB"/>
    <w:rsid w:val="00D42392"/>
    <w:rsid w:val="00D43803"/>
    <w:rsid w:val="00D47A14"/>
    <w:rsid w:val="00D50140"/>
    <w:rsid w:val="00D513BB"/>
    <w:rsid w:val="00D604AD"/>
    <w:rsid w:val="00D6516F"/>
    <w:rsid w:val="00D65710"/>
    <w:rsid w:val="00D65A3F"/>
    <w:rsid w:val="00D67564"/>
    <w:rsid w:val="00D67C57"/>
    <w:rsid w:val="00D67DA6"/>
    <w:rsid w:val="00D72333"/>
    <w:rsid w:val="00D73DF5"/>
    <w:rsid w:val="00D748EB"/>
    <w:rsid w:val="00D7642E"/>
    <w:rsid w:val="00D76D3A"/>
    <w:rsid w:val="00D820CC"/>
    <w:rsid w:val="00D8235E"/>
    <w:rsid w:val="00D82B6F"/>
    <w:rsid w:val="00D83651"/>
    <w:rsid w:val="00D84F68"/>
    <w:rsid w:val="00D8707A"/>
    <w:rsid w:val="00D87CE6"/>
    <w:rsid w:val="00D913E8"/>
    <w:rsid w:val="00D91EEA"/>
    <w:rsid w:val="00D93CEF"/>
    <w:rsid w:val="00D9700A"/>
    <w:rsid w:val="00DA49A6"/>
    <w:rsid w:val="00DA7E78"/>
    <w:rsid w:val="00DB3C82"/>
    <w:rsid w:val="00DC464A"/>
    <w:rsid w:val="00DC7574"/>
    <w:rsid w:val="00DD14F4"/>
    <w:rsid w:val="00DD38B4"/>
    <w:rsid w:val="00DD6371"/>
    <w:rsid w:val="00DD668A"/>
    <w:rsid w:val="00DD6B0C"/>
    <w:rsid w:val="00DD709E"/>
    <w:rsid w:val="00DDFAB7"/>
    <w:rsid w:val="00DE1837"/>
    <w:rsid w:val="00DE1B18"/>
    <w:rsid w:val="00DF10A0"/>
    <w:rsid w:val="00DF6035"/>
    <w:rsid w:val="00DF77C8"/>
    <w:rsid w:val="00E01D27"/>
    <w:rsid w:val="00E0328A"/>
    <w:rsid w:val="00E06615"/>
    <w:rsid w:val="00E21692"/>
    <w:rsid w:val="00E218B6"/>
    <w:rsid w:val="00E22C1A"/>
    <w:rsid w:val="00E23677"/>
    <w:rsid w:val="00E23DE6"/>
    <w:rsid w:val="00E24A0B"/>
    <w:rsid w:val="00E27D97"/>
    <w:rsid w:val="00E3332E"/>
    <w:rsid w:val="00E35C64"/>
    <w:rsid w:val="00E37AF1"/>
    <w:rsid w:val="00E41AFC"/>
    <w:rsid w:val="00E4357C"/>
    <w:rsid w:val="00E43CBE"/>
    <w:rsid w:val="00E44064"/>
    <w:rsid w:val="00E44627"/>
    <w:rsid w:val="00E44965"/>
    <w:rsid w:val="00E47E66"/>
    <w:rsid w:val="00E5447D"/>
    <w:rsid w:val="00E57B69"/>
    <w:rsid w:val="00E60D09"/>
    <w:rsid w:val="00E63217"/>
    <w:rsid w:val="00E638D3"/>
    <w:rsid w:val="00E645C2"/>
    <w:rsid w:val="00E66A60"/>
    <w:rsid w:val="00E673CD"/>
    <w:rsid w:val="00E77B39"/>
    <w:rsid w:val="00E80573"/>
    <w:rsid w:val="00E8091B"/>
    <w:rsid w:val="00E87DBC"/>
    <w:rsid w:val="00E92298"/>
    <w:rsid w:val="00E92606"/>
    <w:rsid w:val="00EA0694"/>
    <w:rsid w:val="00EA1014"/>
    <w:rsid w:val="00EA20A9"/>
    <w:rsid w:val="00EA5386"/>
    <w:rsid w:val="00EA5DC7"/>
    <w:rsid w:val="00EA6381"/>
    <w:rsid w:val="00EB5743"/>
    <w:rsid w:val="00EB5AF4"/>
    <w:rsid w:val="00EB6A33"/>
    <w:rsid w:val="00EB74E1"/>
    <w:rsid w:val="00EB7885"/>
    <w:rsid w:val="00EB7D0F"/>
    <w:rsid w:val="00EC197D"/>
    <w:rsid w:val="00EC5E52"/>
    <w:rsid w:val="00EC798C"/>
    <w:rsid w:val="00EC7B44"/>
    <w:rsid w:val="00ED392C"/>
    <w:rsid w:val="00ED4347"/>
    <w:rsid w:val="00ED4A0C"/>
    <w:rsid w:val="00ED4DB9"/>
    <w:rsid w:val="00ED577D"/>
    <w:rsid w:val="00EE0062"/>
    <w:rsid w:val="00EE0653"/>
    <w:rsid w:val="00EE0A47"/>
    <w:rsid w:val="00EE2223"/>
    <w:rsid w:val="00EE32A7"/>
    <w:rsid w:val="00EE78CB"/>
    <w:rsid w:val="00EE7D1B"/>
    <w:rsid w:val="00EF1C7F"/>
    <w:rsid w:val="00EF22C2"/>
    <w:rsid w:val="00F036B8"/>
    <w:rsid w:val="00F04C04"/>
    <w:rsid w:val="00F077A0"/>
    <w:rsid w:val="00F117EB"/>
    <w:rsid w:val="00F15B8B"/>
    <w:rsid w:val="00F16AB2"/>
    <w:rsid w:val="00F16C45"/>
    <w:rsid w:val="00F176E2"/>
    <w:rsid w:val="00F21559"/>
    <w:rsid w:val="00F225B9"/>
    <w:rsid w:val="00F22B02"/>
    <w:rsid w:val="00F232B4"/>
    <w:rsid w:val="00F271DA"/>
    <w:rsid w:val="00F3033B"/>
    <w:rsid w:val="00F3273A"/>
    <w:rsid w:val="00F32E1B"/>
    <w:rsid w:val="00F33D16"/>
    <w:rsid w:val="00F36C54"/>
    <w:rsid w:val="00F40515"/>
    <w:rsid w:val="00F40A18"/>
    <w:rsid w:val="00F45894"/>
    <w:rsid w:val="00F50111"/>
    <w:rsid w:val="00F5026F"/>
    <w:rsid w:val="00F5074F"/>
    <w:rsid w:val="00F523E4"/>
    <w:rsid w:val="00F5243E"/>
    <w:rsid w:val="00F524CD"/>
    <w:rsid w:val="00F53146"/>
    <w:rsid w:val="00F65F50"/>
    <w:rsid w:val="00F6649B"/>
    <w:rsid w:val="00F7082D"/>
    <w:rsid w:val="00F711C5"/>
    <w:rsid w:val="00F712E9"/>
    <w:rsid w:val="00F71567"/>
    <w:rsid w:val="00F73E7C"/>
    <w:rsid w:val="00F74AE3"/>
    <w:rsid w:val="00F752C0"/>
    <w:rsid w:val="00F7765E"/>
    <w:rsid w:val="00F82606"/>
    <w:rsid w:val="00F82F15"/>
    <w:rsid w:val="00F843E1"/>
    <w:rsid w:val="00F8445F"/>
    <w:rsid w:val="00F84491"/>
    <w:rsid w:val="00F85391"/>
    <w:rsid w:val="00F861B2"/>
    <w:rsid w:val="00F9484C"/>
    <w:rsid w:val="00F95ED0"/>
    <w:rsid w:val="00F9668E"/>
    <w:rsid w:val="00F97DA8"/>
    <w:rsid w:val="00FA0877"/>
    <w:rsid w:val="00FA1C57"/>
    <w:rsid w:val="00FB1F65"/>
    <w:rsid w:val="00FB2DF0"/>
    <w:rsid w:val="00FB51F1"/>
    <w:rsid w:val="00FC168F"/>
    <w:rsid w:val="00FC176F"/>
    <w:rsid w:val="00FC6F1E"/>
    <w:rsid w:val="00FD0D74"/>
    <w:rsid w:val="00FD1ECB"/>
    <w:rsid w:val="00FD30FB"/>
    <w:rsid w:val="00FD440F"/>
    <w:rsid w:val="00FD69E7"/>
    <w:rsid w:val="00FF6D34"/>
    <w:rsid w:val="00FF72E8"/>
    <w:rsid w:val="00FF7C4E"/>
    <w:rsid w:val="01384120"/>
    <w:rsid w:val="02B42BD3"/>
    <w:rsid w:val="0303C91B"/>
    <w:rsid w:val="03BEFE7F"/>
    <w:rsid w:val="03F2DEF8"/>
    <w:rsid w:val="048F88DE"/>
    <w:rsid w:val="04B62484"/>
    <w:rsid w:val="057F304B"/>
    <w:rsid w:val="0589F896"/>
    <w:rsid w:val="05B0A018"/>
    <w:rsid w:val="0664C0A3"/>
    <w:rsid w:val="067672C8"/>
    <w:rsid w:val="0678222F"/>
    <w:rsid w:val="06A587EF"/>
    <w:rsid w:val="07B9FA79"/>
    <w:rsid w:val="082D5776"/>
    <w:rsid w:val="0946E422"/>
    <w:rsid w:val="099D48D0"/>
    <w:rsid w:val="09B09AFE"/>
    <w:rsid w:val="09C19936"/>
    <w:rsid w:val="0B0C785A"/>
    <w:rsid w:val="0B4A4A2D"/>
    <w:rsid w:val="0B6CF02C"/>
    <w:rsid w:val="0BB9DA32"/>
    <w:rsid w:val="0BFCBBBD"/>
    <w:rsid w:val="0C1D2D9C"/>
    <w:rsid w:val="0C241E74"/>
    <w:rsid w:val="0C354031"/>
    <w:rsid w:val="0C89A1C9"/>
    <w:rsid w:val="0CD82AC7"/>
    <w:rsid w:val="0FEA6934"/>
    <w:rsid w:val="10313462"/>
    <w:rsid w:val="10BE6337"/>
    <w:rsid w:val="110A480F"/>
    <w:rsid w:val="128BF6A8"/>
    <w:rsid w:val="1384608F"/>
    <w:rsid w:val="13D7F96D"/>
    <w:rsid w:val="140D859A"/>
    <w:rsid w:val="14B95DC2"/>
    <w:rsid w:val="15D6E4FD"/>
    <w:rsid w:val="166497E7"/>
    <w:rsid w:val="168A71BE"/>
    <w:rsid w:val="190E822C"/>
    <w:rsid w:val="19C30B4D"/>
    <w:rsid w:val="1A6B57FB"/>
    <w:rsid w:val="1AA20221"/>
    <w:rsid w:val="1AC9EDCE"/>
    <w:rsid w:val="1AECC3EB"/>
    <w:rsid w:val="1B6CDB98"/>
    <w:rsid w:val="1BC84663"/>
    <w:rsid w:val="1BDF30C4"/>
    <w:rsid w:val="1BE1FCE3"/>
    <w:rsid w:val="1D1AD17E"/>
    <w:rsid w:val="1E41ACFF"/>
    <w:rsid w:val="1E644537"/>
    <w:rsid w:val="1EF5998A"/>
    <w:rsid w:val="1EFB818F"/>
    <w:rsid w:val="1F5479EA"/>
    <w:rsid w:val="1F56C9DB"/>
    <w:rsid w:val="2048CC5D"/>
    <w:rsid w:val="206C1EEE"/>
    <w:rsid w:val="20EA2DB4"/>
    <w:rsid w:val="235939DE"/>
    <w:rsid w:val="23C92C03"/>
    <w:rsid w:val="242DE6FF"/>
    <w:rsid w:val="2515F4E9"/>
    <w:rsid w:val="25CA2411"/>
    <w:rsid w:val="25CBDFF1"/>
    <w:rsid w:val="262ECEF1"/>
    <w:rsid w:val="26B04D0D"/>
    <w:rsid w:val="26FAEE80"/>
    <w:rsid w:val="2752932A"/>
    <w:rsid w:val="27FA4AFA"/>
    <w:rsid w:val="2816B2B4"/>
    <w:rsid w:val="28374309"/>
    <w:rsid w:val="28C0BE4D"/>
    <w:rsid w:val="297C03C2"/>
    <w:rsid w:val="2A8B1035"/>
    <w:rsid w:val="2AB3535D"/>
    <w:rsid w:val="2AB48265"/>
    <w:rsid w:val="2AE05B21"/>
    <w:rsid w:val="2B3160E6"/>
    <w:rsid w:val="2B4E782F"/>
    <w:rsid w:val="2BB8745D"/>
    <w:rsid w:val="2C7F16CF"/>
    <w:rsid w:val="2C8BAC54"/>
    <w:rsid w:val="2C998892"/>
    <w:rsid w:val="2E9E2447"/>
    <w:rsid w:val="2E9EBD0A"/>
    <w:rsid w:val="2F34FEE7"/>
    <w:rsid w:val="311FBBA2"/>
    <w:rsid w:val="31D5C154"/>
    <w:rsid w:val="31E02B61"/>
    <w:rsid w:val="336DF129"/>
    <w:rsid w:val="33CCC33C"/>
    <w:rsid w:val="3443532B"/>
    <w:rsid w:val="346A6236"/>
    <w:rsid w:val="35168FE6"/>
    <w:rsid w:val="35748695"/>
    <w:rsid w:val="36356ED9"/>
    <w:rsid w:val="3639F677"/>
    <w:rsid w:val="3655837A"/>
    <w:rsid w:val="37518421"/>
    <w:rsid w:val="3754A742"/>
    <w:rsid w:val="376A2109"/>
    <w:rsid w:val="376CD387"/>
    <w:rsid w:val="37CB271D"/>
    <w:rsid w:val="384AFEAB"/>
    <w:rsid w:val="387BF8C7"/>
    <w:rsid w:val="3901F6DE"/>
    <w:rsid w:val="3A0D4414"/>
    <w:rsid w:val="3A31CECB"/>
    <w:rsid w:val="3AB1E6FF"/>
    <w:rsid w:val="3B8DBF87"/>
    <w:rsid w:val="3CC67509"/>
    <w:rsid w:val="3CE0EC23"/>
    <w:rsid w:val="3CE1F483"/>
    <w:rsid w:val="3CF1737B"/>
    <w:rsid w:val="3D1EEDDD"/>
    <w:rsid w:val="3DA917B6"/>
    <w:rsid w:val="3E7FF8C5"/>
    <w:rsid w:val="3F774346"/>
    <w:rsid w:val="3FCFCE52"/>
    <w:rsid w:val="3FE90324"/>
    <w:rsid w:val="40E96381"/>
    <w:rsid w:val="41FC0ECA"/>
    <w:rsid w:val="42221145"/>
    <w:rsid w:val="42402E76"/>
    <w:rsid w:val="427A8C96"/>
    <w:rsid w:val="4299F58B"/>
    <w:rsid w:val="42E25B51"/>
    <w:rsid w:val="434FCE78"/>
    <w:rsid w:val="43F1D851"/>
    <w:rsid w:val="44465C2B"/>
    <w:rsid w:val="45587507"/>
    <w:rsid w:val="480D5224"/>
    <w:rsid w:val="483C04F9"/>
    <w:rsid w:val="48BB8205"/>
    <w:rsid w:val="48C7FC60"/>
    <w:rsid w:val="490BECFD"/>
    <w:rsid w:val="4958C851"/>
    <w:rsid w:val="4967B185"/>
    <w:rsid w:val="4A2F8FAC"/>
    <w:rsid w:val="4B11E9E1"/>
    <w:rsid w:val="4BB55944"/>
    <w:rsid w:val="4BC1581F"/>
    <w:rsid w:val="4C1A4903"/>
    <w:rsid w:val="4C9E9DC6"/>
    <w:rsid w:val="4CA3A07D"/>
    <w:rsid w:val="4CB5720E"/>
    <w:rsid w:val="4CC1C5F4"/>
    <w:rsid w:val="4CC299DF"/>
    <w:rsid w:val="4CDB50BD"/>
    <w:rsid w:val="4DA150E2"/>
    <w:rsid w:val="4DF3B92E"/>
    <w:rsid w:val="4E01A979"/>
    <w:rsid w:val="4E2BF1BD"/>
    <w:rsid w:val="4E8BAD1A"/>
    <w:rsid w:val="4E9D3854"/>
    <w:rsid w:val="4EDDABA1"/>
    <w:rsid w:val="4EEFACDF"/>
    <w:rsid w:val="4F9F62F2"/>
    <w:rsid w:val="500E717E"/>
    <w:rsid w:val="503F76A8"/>
    <w:rsid w:val="50C77CD5"/>
    <w:rsid w:val="51491C39"/>
    <w:rsid w:val="51A0E149"/>
    <w:rsid w:val="51AEAC61"/>
    <w:rsid w:val="51F9F007"/>
    <w:rsid w:val="525185BC"/>
    <w:rsid w:val="531E00BE"/>
    <w:rsid w:val="536466D8"/>
    <w:rsid w:val="536D8DBE"/>
    <w:rsid w:val="541DEE94"/>
    <w:rsid w:val="54D86D2C"/>
    <w:rsid w:val="54FBD89C"/>
    <w:rsid w:val="55F8F2ED"/>
    <w:rsid w:val="5651D5BE"/>
    <w:rsid w:val="56A8F186"/>
    <w:rsid w:val="56F794E4"/>
    <w:rsid w:val="58A5DD1E"/>
    <w:rsid w:val="5903AEFB"/>
    <w:rsid w:val="5974E92D"/>
    <w:rsid w:val="599E53FE"/>
    <w:rsid w:val="59E3BFD2"/>
    <w:rsid w:val="5A06133A"/>
    <w:rsid w:val="5A070982"/>
    <w:rsid w:val="5A1589E9"/>
    <w:rsid w:val="5A29EAF4"/>
    <w:rsid w:val="5A44D250"/>
    <w:rsid w:val="5A914D3F"/>
    <w:rsid w:val="5C8FA6C7"/>
    <w:rsid w:val="5CFE3DEA"/>
    <w:rsid w:val="5D28F8D5"/>
    <w:rsid w:val="5D8BFFE3"/>
    <w:rsid w:val="5D8DCFAD"/>
    <w:rsid w:val="5E2591DD"/>
    <w:rsid w:val="5EC6344B"/>
    <w:rsid w:val="5F4C9DA7"/>
    <w:rsid w:val="5FE329F4"/>
    <w:rsid w:val="5FF093CE"/>
    <w:rsid w:val="6004D382"/>
    <w:rsid w:val="6012DF22"/>
    <w:rsid w:val="604168AD"/>
    <w:rsid w:val="6070B313"/>
    <w:rsid w:val="6152F6E2"/>
    <w:rsid w:val="615EDCE9"/>
    <w:rsid w:val="62488E9A"/>
    <w:rsid w:val="62E53AF2"/>
    <w:rsid w:val="632A7B13"/>
    <w:rsid w:val="63408199"/>
    <w:rsid w:val="63C880B8"/>
    <w:rsid w:val="642E6DE5"/>
    <w:rsid w:val="648A7CAF"/>
    <w:rsid w:val="656CA753"/>
    <w:rsid w:val="6759C0AB"/>
    <w:rsid w:val="67A1E63D"/>
    <w:rsid w:val="68718F3B"/>
    <w:rsid w:val="69091EC8"/>
    <w:rsid w:val="6976DDBD"/>
    <w:rsid w:val="69953A78"/>
    <w:rsid w:val="6AA85418"/>
    <w:rsid w:val="6AE44E12"/>
    <w:rsid w:val="6B252A16"/>
    <w:rsid w:val="6BB93CA0"/>
    <w:rsid w:val="6BE57E25"/>
    <w:rsid w:val="6BF8FA73"/>
    <w:rsid w:val="6C203663"/>
    <w:rsid w:val="6C8E9BB9"/>
    <w:rsid w:val="6C9DB2B3"/>
    <w:rsid w:val="6CEA7312"/>
    <w:rsid w:val="6D756CCC"/>
    <w:rsid w:val="6E7556F0"/>
    <w:rsid w:val="6EBB4F88"/>
    <w:rsid w:val="6FBD91CB"/>
    <w:rsid w:val="7061286C"/>
    <w:rsid w:val="706F03DE"/>
    <w:rsid w:val="70EABFF4"/>
    <w:rsid w:val="71C649EF"/>
    <w:rsid w:val="71F09022"/>
    <w:rsid w:val="7239968A"/>
    <w:rsid w:val="723C8F10"/>
    <w:rsid w:val="72D2CDD9"/>
    <w:rsid w:val="731F5793"/>
    <w:rsid w:val="73CF8192"/>
    <w:rsid w:val="73F80676"/>
    <w:rsid w:val="74A9FE88"/>
    <w:rsid w:val="758F272E"/>
    <w:rsid w:val="75B9474B"/>
    <w:rsid w:val="75EE8ED0"/>
    <w:rsid w:val="76DC7FD7"/>
    <w:rsid w:val="7701E67A"/>
    <w:rsid w:val="7721EB4B"/>
    <w:rsid w:val="77A3B1A7"/>
    <w:rsid w:val="786583D0"/>
    <w:rsid w:val="78A60A9F"/>
    <w:rsid w:val="79150903"/>
    <w:rsid w:val="795F842C"/>
    <w:rsid w:val="79F9905A"/>
    <w:rsid w:val="7A7F6138"/>
    <w:rsid w:val="7A85C94D"/>
    <w:rsid w:val="7B6BA1B9"/>
    <w:rsid w:val="7BF7861A"/>
    <w:rsid w:val="7C80FB9B"/>
    <w:rsid w:val="7D83EDCA"/>
    <w:rsid w:val="7E426338"/>
    <w:rsid w:val="7EFF90AC"/>
    <w:rsid w:val="7F8A9B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FAF3467"/>
  <w14:defaultImageDpi w14:val="300"/>
  <w15:docId w15:val="{CE0C37A6-D0AD-48BC-BA2A-7CCDBE7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40E96381"/>
  </w:style>
  <w:style w:type="paragraph" w:styleId="Heading1">
    <w:name w:val="heading 1"/>
    <w:basedOn w:val="Normal"/>
    <w:next w:val="Normal"/>
    <w:uiPriority w:val="9"/>
    <w:qFormat/>
    <w:rsid w:val="40E96381"/>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40E96381"/>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40E96381"/>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uiPriority w:val="1"/>
    <w:qFormat/>
    <w:rsid w:val="40E96381"/>
    <w:pPr>
      <w:widowControl w:val="0"/>
      <w:spacing w:after="240" w:line="241" w:lineRule="atLeast"/>
    </w:pPr>
    <w:rPr>
      <w:rFonts w:ascii="Georgia" w:hAnsi="Georgia" w:cs="Times New Roman"/>
    </w:rPr>
  </w:style>
  <w:style w:type="paragraph" w:styleId="HeadlineRADISSON" w:customStyle="1">
    <w:name w:val="Headline RADISSON"/>
    <w:basedOn w:val="Normal"/>
    <w:uiPriority w:val="1"/>
    <w:rsid w:val="40E96381"/>
    <w:pPr>
      <w:spacing w:line="1040" w:lineRule="exact"/>
    </w:pPr>
    <w:rPr>
      <w:rFonts w:ascii="Knockout-HTF49-Liteweight" w:hAnsi="Knockout-HTF49-Liteweight"/>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40E9638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40E96381"/>
    <w:pPr>
      <w:widowControl w:val="0"/>
      <w:spacing w:line="288" w:lineRule="auto"/>
    </w:pPr>
    <w:rPr>
      <w:rFonts w:ascii="MinionPro-Regular" w:hAnsi="MinionPro-Regular" w:cs="MinionPro-Regular"/>
      <w:color w:val="000000" w:themeColor="text1"/>
      <w:lang w:val="en-GB"/>
    </w:rPr>
  </w:style>
  <w:style w:type="character" w:styleId="Hyperlink">
    <w:name w:val="Hyperlink"/>
    <w:uiPriority w:val="99"/>
    <w:rsid w:val="001A5585"/>
    <w:rPr>
      <w:color w:val="0000FF"/>
      <w:u w:val="single"/>
    </w:rPr>
  </w:style>
  <w:style w:type="character" w:styleId="CommentReference">
    <w:name w:val="annotation reference"/>
    <w:basedOn w:val="DefaultParagraphFont"/>
    <w:uiPriority w:val="99"/>
    <w:semiHidden/>
    <w:unhideWhenUsed/>
    <w:qFormat/>
    <w:rsid w:val="00D65A3F"/>
    <w:rPr>
      <w:sz w:val="16"/>
      <w:szCs w:val="16"/>
    </w:rPr>
  </w:style>
  <w:style w:type="paragraph" w:styleId="CommentText">
    <w:name w:val="annotation text"/>
    <w:basedOn w:val="Normal"/>
    <w:link w:val="CommentTextChar"/>
    <w:uiPriority w:val="99"/>
    <w:unhideWhenUsed/>
    <w:rsid w:val="40E96381"/>
    <w:rPr>
      <w:sz w:val="20"/>
      <w:szCs w:val="20"/>
    </w:rPr>
  </w:style>
  <w:style w:type="character" w:styleId="CommentTextChar" w:customStyle="1">
    <w:name w:val="Comment Text Char"/>
    <w:basedOn w:val="DefaultParagraphFont"/>
    <w:link w:val="CommentText"/>
    <w:uiPriority w:val="99"/>
    <w:rsid w:val="00D65A3F"/>
    <w:rPr>
      <w:sz w:val="20"/>
      <w:szCs w:val="20"/>
    </w:rPr>
  </w:style>
  <w:style w:type="paragraph" w:styleId="CommentSubject">
    <w:name w:val="annotation subject"/>
    <w:basedOn w:val="CommentText"/>
    <w:next w:val="CommentText"/>
    <w:link w:val="CommentSubjectChar"/>
    <w:uiPriority w:val="99"/>
    <w:semiHidden/>
    <w:unhideWhenUsed/>
    <w:rsid w:val="00D65A3F"/>
    <w:rPr>
      <w:b/>
      <w:bCs/>
    </w:rPr>
  </w:style>
  <w:style w:type="character" w:styleId="CommentSubjectChar" w:customStyle="1">
    <w:name w:val="Comment Subject Char"/>
    <w:basedOn w:val="CommentTextChar"/>
    <w:link w:val="CommentSubject"/>
    <w:uiPriority w:val="99"/>
    <w:semiHidden/>
    <w:rsid w:val="00D65A3F"/>
    <w:rPr>
      <w:b/>
      <w:bCs/>
      <w:sz w:val="20"/>
      <w:szCs w:val="20"/>
    </w:rPr>
  </w:style>
  <w:style w:type="character" w:styleId="UnresolvedMention">
    <w:name w:val="Unresolved Mention"/>
    <w:basedOn w:val="DefaultParagraphFont"/>
    <w:uiPriority w:val="99"/>
    <w:rsid w:val="001A4C51"/>
    <w:rPr>
      <w:color w:val="605E5C"/>
      <w:shd w:val="clear" w:color="auto" w:fill="E1DFDD"/>
    </w:rPr>
  </w:style>
  <w:style w:type="paragraph" w:styleId="Revision">
    <w:name w:val="Revision"/>
    <w:hidden/>
    <w:uiPriority w:val="99"/>
    <w:semiHidden/>
    <w:rsid w:val="00124744"/>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yperlink" Target="https://radissonhotels.iceportal.com/asset/pr-emea-2026/radisson-collection-hotel-hi-tech-zone-chengdu-img/16256-187333-m45125094.zip" TargetMode="External" Id="rId13" /><Relationship Type="http://schemas.openxmlformats.org/officeDocument/2006/relationships/hyperlink" Target="https://www.radissonhotels.com/corporate" TargetMode="External" Id="rId18" /><Relationship Type="http://schemas.openxmlformats.org/officeDocument/2006/relationships/hyperlink" Target="https://www.radissonhotels.com/collection" TargetMode="External" Id="rId26" /><Relationship Type="http://schemas.openxmlformats.org/officeDocument/2006/relationships/customXml" Target="../customXml/item3.xml" Id="rId3" /><Relationship Type="http://schemas.openxmlformats.org/officeDocument/2006/relationships/hyperlink" Target="https://www.instagram.com/radissonhotels/" TargetMode="External" Id="rId21" /><Relationship Type="http://schemas.openxmlformats.org/officeDocument/2006/relationships/footer" Target="footer2.xml" Id="rId34" /><Relationship Type="http://schemas.openxmlformats.org/officeDocument/2006/relationships/footnotes" Target="footnotes.xml" Id="rId7" /><Relationship Type="http://schemas.openxmlformats.org/officeDocument/2006/relationships/hyperlink" Target="https://www.radissonhotels.com/en-us/hotels/radisson-collection-hi-tech-zone-chengdu" TargetMode="External" Id="rId12" /><Relationship Type="http://schemas.openxmlformats.org/officeDocument/2006/relationships/hyperlink" Target="https://www.radissonhotels.com/en-us/meeting-conference-hotels" TargetMode="External" Id="rId17" /><Relationship Type="http://schemas.openxmlformats.org/officeDocument/2006/relationships/hyperlink" Target="https://x.com/radissonhotels" TargetMode="External" Id="rId25" /><Relationship Type="http://schemas.openxmlformats.org/officeDocument/2006/relationships/header" Target="header3.xml" Id="rId33" /><Relationship Type="http://schemas.openxmlformats.org/officeDocument/2006/relationships/customXml" Target="../customXml/item2.xml" Id="rId2" /><Relationship Type="http://schemas.openxmlformats.org/officeDocument/2006/relationships/hyperlink" Target="https://www.radissonhotels.com/en-us/rewards" TargetMode="External" Id="rId16" /><Relationship Type="http://schemas.openxmlformats.org/officeDocument/2006/relationships/hyperlink" Target="https://www.tiktok.com/@radissonhotels" TargetMode="External" Id="rId20" /><Relationship Type="http://schemas.openxmlformats.org/officeDocument/2006/relationships/hyperlink" Target="https://www.facebook.com/radissoncollection/"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radissonhotels.iceportal.com/asset/pr-emea-2026/radisson-collection-hotel-hi-tech-zone-chengdu-img/16256-187333-m45125094.zip" TargetMode="External" Id="rId11" /><Relationship Type="http://schemas.openxmlformats.org/officeDocument/2006/relationships/hyperlink" Target="https://whatsapp.com/channel/0029Vb25Iu92ER6qt87Szj21" TargetMode="External" Id="rId24" /><Relationship Type="http://schemas.openxmlformats.org/officeDocument/2006/relationships/footer" Target="footer1.xml" Id="rId32" /><Relationship Type="http://schemas.openxmlformats.org/officeDocument/2006/relationships/settings" Target="settings.xml" Id="rId5" /><Relationship Type="http://schemas.openxmlformats.org/officeDocument/2006/relationships/hyperlink" Target="mailto:violet.wang@jjrhotels.com" TargetMode="External" Id="rId15" /><Relationship Type="http://schemas.openxmlformats.org/officeDocument/2006/relationships/hyperlink" Target="https://www.youtube.com/radissonhotelgroup" TargetMode="External" Id="rId23" /><Relationship Type="http://schemas.openxmlformats.org/officeDocument/2006/relationships/hyperlink" Target="https://www.instagram.com/radissoncollection/" TargetMode="External" Id="rId28" /><Relationship Type="http://schemas.openxmlformats.org/officeDocument/2006/relationships/theme" Target="theme/theme1.xml" Id="rId36" /><Relationship Type="http://schemas.openxmlformats.org/officeDocument/2006/relationships/hyperlink" Target="https://www.radissonhotels.com/en-us/hotels/radisson-collection-hi-tech-zone-chengdu" TargetMode="External" Id="rId10" /><Relationship Type="http://schemas.openxmlformats.org/officeDocument/2006/relationships/hyperlink" Target="https://be.linkedin.com/company/radisson-hotel-group" TargetMode="External" Id="rId19" /><Relationship Type="http://schemas.openxmlformats.org/officeDocument/2006/relationships/header" Target="header2.xml" Id="rId31" /><Relationship Type="http://schemas.openxmlformats.org/officeDocument/2006/relationships/styles" Target="styles.xml" Id="rId4" /><Relationship Type="http://schemas.openxmlformats.org/officeDocument/2006/relationships/hyperlink" Target="mailto:helena.fernandez@radissonhotels.com" TargetMode="External" Id="rId14" /><Relationship Type="http://schemas.openxmlformats.org/officeDocument/2006/relationships/hyperlink" Target="https://www.facebook.com/radissonhotels" TargetMode="External" Id="rId22" /><Relationship Type="http://schemas.openxmlformats.org/officeDocument/2006/relationships/hyperlink" Target="https://www.linkedin.com/company/radissoncollection/" TargetMode="External" Id="rId27" /><Relationship Type="http://schemas.openxmlformats.org/officeDocument/2006/relationships/header" Target="header1.xml" Id="rId30" /><Relationship Type="http://schemas.openxmlformats.org/officeDocument/2006/relationships/fontTable" Target="fontTable.xml" Id="rId35" /><Relationship Type="http://schemas.openxmlformats.org/officeDocument/2006/relationships/endnotes" Target="endnotes.xml" Id="rId8" /><Relationship Type="http://schemas.openxmlformats.org/officeDocument/2006/relationships/hyperlink" Target="https://www.radissonhotels.com/en-us/hotels/radisson-collection-hi-tech-zone-chengdu" TargetMode="External" Id="Rf3f0a50982754ca5"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SharedWithUsers xmlns="9cf2dc8f-5dc4-4cca-9dda-3a7c79fde72c">
      <UserInfo>
        <DisplayName>Tkachenko, Nataliya</DisplayName>
        <AccountId>2767</AccountId>
        <AccountType/>
      </UserInfo>
    </SharedWithUsers>
    <lcf76f155ced4ddcb4097134ff3c332f xmlns="86751467-dd69-4fa1-82ef-75500a48d4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D1C73-6C87-4363-8C1A-EE0B28DE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8F5AB-E397-4C9B-B170-BAC94A5E9298}">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3.xml><?xml version="1.0" encoding="utf-8"?>
<ds:datastoreItem xmlns:ds="http://schemas.openxmlformats.org/officeDocument/2006/customXml" ds:itemID="{67573830-7BEA-4793-9F4C-94E4E06545A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Radisson Collection</dc:creator>
  <keywords/>
  <dc:description/>
  <lastModifiedBy>Pfleger, Elena</lastModifiedBy>
  <revision>5</revision>
  <lastPrinted>2016-04-18T20:11:00.0000000Z</lastPrinted>
  <dcterms:created xsi:type="dcterms:W3CDTF">2026-07-10T10:05:00.0000000Z</dcterms:created>
  <dcterms:modified xsi:type="dcterms:W3CDTF">2026-07-16T10:13:39.0888110Z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GrammarlyDocumentId">
    <vt:lpwstr>71ce158014010cdf1af075ea6018cf6ca0cc3b588c6364531866857a359a3e45</vt:lpwstr>
  </property>
  <property fmtid="{D5CDD505-2E9C-101B-9397-08002B2CF9AE}" pid="7" name="docLang">
    <vt:lpwstr>en</vt:lpwstr>
  </property>
</Properties>
</file>